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21" w:rsidRDefault="005A4E21">
      <w:pPr>
        <w:pStyle w:val="Header"/>
        <w:tabs>
          <w:tab w:val="clear" w:pos="4320"/>
          <w:tab w:val="clear" w:pos="8640"/>
        </w:tabs>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4284"/>
        <w:gridCol w:w="6894"/>
      </w:tblGrid>
      <w:tr w:rsidR="005A4E21">
        <w:trPr>
          <w:trHeight w:val="525"/>
        </w:trPr>
        <w:tc>
          <w:tcPr>
            <w:tcW w:w="2610" w:type="dxa"/>
            <w:shd w:val="clear" w:color="auto" w:fill="E6E6E6"/>
          </w:tcPr>
          <w:p w:rsidR="005A4E21" w:rsidRDefault="005A4E21">
            <w:pPr>
              <w:pStyle w:val="TOCBase"/>
              <w:tabs>
                <w:tab w:val="clear" w:pos="6480"/>
              </w:tabs>
              <w:spacing w:after="0" w:line="240" w:lineRule="auto"/>
            </w:pPr>
            <w:r>
              <w:rPr>
                <w:rFonts w:cs="Arial"/>
                <w:sz w:val="36"/>
              </w:rPr>
              <w:t>SECTION I</w:t>
            </w:r>
          </w:p>
        </w:tc>
        <w:tc>
          <w:tcPr>
            <w:tcW w:w="11178" w:type="dxa"/>
            <w:gridSpan w:val="2"/>
            <w:shd w:val="clear" w:color="auto" w:fill="E6E6E6"/>
          </w:tcPr>
          <w:p w:rsidR="005A4E21" w:rsidRDefault="005A4E21">
            <w:pPr>
              <w:spacing w:before="160"/>
              <w:jc w:val="center"/>
              <w:rPr>
                <w:rFonts w:cs="Arial"/>
                <w:b/>
                <w:i/>
                <w:sz w:val="24"/>
              </w:rPr>
            </w:pPr>
            <w:r>
              <w:rPr>
                <w:rFonts w:cs="Arial"/>
                <w:b/>
                <w:i/>
                <w:sz w:val="24"/>
              </w:rPr>
              <w:t>Interview Information</w:t>
            </w:r>
          </w:p>
        </w:tc>
      </w:tr>
      <w:tr w:rsidR="005A4E21">
        <w:tc>
          <w:tcPr>
            <w:tcW w:w="6894" w:type="dxa"/>
            <w:gridSpan w:val="2"/>
          </w:tcPr>
          <w:p w:rsidR="005A4E21" w:rsidRDefault="005A4E21">
            <w:pPr>
              <w:pStyle w:val="Header"/>
              <w:tabs>
                <w:tab w:val="clear" w:pos="4320"/>
                <w:tab w:val="clear" w:pos="8640"/>
              </w:tabs>
            </w:pPr>
          </w:p>
          <w:p w:rsidR="005A4E21" w:rsidRDefault="005A4E21">
            <w:pPr>
              <w:pStyle w:val="Header"/>
              <w:tabs>
                <w:tab w:val="clear" w:pos="4320"/>
                <w:tab w:val="clear" w:pos="8640"/>
              </w:tabs>
              <w:rPr>
                <w:b/>
                <w:sz w:val="24"/>
                <w:szCs w:val="24"/>
              </w:rPr>
            </w:pPr>
            <w:r>
              <w:rPr>
                <w:b/>
                <w:sz w:val="24"/>
                <w:szCs w:val="24"/>
              </w:rPr>
              <w:t xml:space="preserve">Date: </w:t>
            </w:r>
            <w:r>
              <w:rPr>
                <w:b/>
                <w:sz w:val="24"/>
                <w:szCs w:val="24"/>
              </w:rPr>
              <w:softHyphen/>
            </w:r>
            <w:r>
              <w:rPr>
                <w:b/>
                <w:sz w:val="24"/>
                <w:szCs w:val="24"/>
              </w:rPr>
              <w:softHyphen/>
              <w:t>_________________</w:t>
            </w:r>
          </w:p>
          <w:p w:rsidR="005A4E21" w:rsidRDefault="005A4E21">
            <w:pPr>
              <w:pStyle w:val="Header"/>
              <w:tabs>
                <w:tab w:val="clear" w:pos="4320"/>
                <w:tab w:val="clear" w:pos="8640"/>
              </w:tabs>
              <w:rPr>
                <w:b/>
                <w:sz w:val="24"/>
                <w:szCs w:val="24"/>
              </w:rPr>
            </w:pPr>
          </w:p>
          <w:p w:rsidR="005A4E21" w:rsidRDefault="005A4E21">
            <w:pPr>
              <w:pStyle w:val="Header"/>
              <w:tabs>
                <w:tab w:val="clear" w:pos="4320"/>
                <w:tab w:val="clear" w:pos="8640"/>
              </w:tabs>
              <w:rPr>
                <w:b/>
                <w:sz w:val="24"/>
                <w:szCs w:val="24"/>
              </w:rPr>
            </w:pPr>
            <w:r>
              <w:rPr>
                <w:b/>
                <w:sz w:val="24"/>
                <w:szCs w:val="24"/>
              </w:rPr>
              <w:t>Candidate’s Name: _____________________________</w:t>
            </w:r>
            <w:r>
              <w:rPr>
                <w:b/>
                <w:sz w:val="24"/>
                <w:szCs w:val="24"/>
              </w:rPr>
              <w:tab/>
              <w:t xml:space="preserve">                                       </w:t>
            </w:r>
          </w:p>
          <w:p w:rsidR="005A4E21" w:rsidRDefault="005A4E21">
            <w:pPr>
              <w:pStyle w:val="Header"/>
              <w:tabs>
                <w:tab w:val="clear" w:pos="4320"/>
                <w:tab w:val="clear" w:pos="8640"/>
              </w:tabs>
              <w:rPr>
                <w:b/>
                <w:sz w:val="24"/>
                <w:szCs w:val="24"/>
              </w:rPr>
            </w:pPr>
          </w:p>
          <w:p w:rsidR="005A4E21" w:rsidRDefault="005A4E21">
            <w:pPr>
              <w:pStyle w:val="Header"/>
              <w:tabs>
                <w:tab w:val="clear" w:pos="4320"/>
                <w:tab w:val="clear" w:pos="8640"/>
              </w:tabs>
              <w:rPr>
                <w:b/>
                <w:sz w:val="24"/>
                <w:szCs w:val="24"/>
              </w:rPr>
            </w:pPr>
            <w:r>
              <w:rPr>
                <w:b/>
                <w:sz w:val="24"/>
                <w:szCs w:val="24"/>
              </w:rPr>
              <w:t>Interviewer’s Name: _____________________________</w:t>
            </w:r>
            <w:r>
              <w:rPr>
                <w:b/>
                <w:sz w:val="24"/>
                <w:szCs w:val="24"/>
              </w:rPr>
              <w:tab/>
            </w:r>
          </w:p>
          <w:p w:rsidR="005A4E21" w:rsidRDefault="005A4E21">
            <w:pPr>
              <w:pStyle w:val="Header"/>
              <w:tabs>
                <w:tab w:val="clear" w:pos="4320"/>
                <w:tab w:val="clear" w:pos="8640"/>
              </w:tabs>
              <w:rPr>
                <w:b/>
                <w:sz w:val="24"/>
                <w:szCs w:val="24"/>
              </w:rPr>
            </w:pPr>
          </w:p>
        </w:tc>
        <w:tc>
          <w:tcPr>
            <w:tcW w:w="6894" w:type="dxa"/>
          </w:tcPr>
          <w:p w:rsidR="005A4E21" w:rsidRDefault="005A4E21">
            <w:pPr>
              <w:pStyle w:val="Header"/>
              <w:tabs>
                <w:tab w:val="clear" w:pos="4320"/>
                <w:tab w:val="clear" w:pos="8640"/>
              </w:tabs>
              <w:rPr>
                <w:b/>
                <w:sz w:val="24"/>
                <w:szCs w:val="24"/>
              </w:rPr>
            </w:pPr>
          </w:p>
          <w:p w:rsidR="005A4E21" w:rsidRDefault="005A4E21">
            <w:pPr>
              <w:pStyle w:val="Header"/>
              <w:tabs>
                <w:tab w:val="clear" w:pos="4320"/>
                <w:tab w:val="clear" w:pos="8640"/>
              </w:tabs>
              <w:rPr>
                <w:b/>
                <w:sz w:val="24"/>
                <w:szCs w:val="24"/>
              </w:rPr>
            </w:pPr>
            <w:r>
              <w:rPr>
                <w:b/>
                <w:sz w:val="24"/>
                <w:szCs w:val="24"/>
              </w:rPr>
              <w:t xml:space="preserve">Job Title: </w:t>
            </w:r>
            <w:r w:rsidR="007844EE">
              <w:rPr>
                <w:b/>
                <w:sz w:val="24"/>
                <w:szCs w:val="24"/>
              </w:rPr>
              <w:t>________________________</w:t>
            </w:r>
          </w:p>
          <w:p w:rsidR="00154B05" w:rsidRDefault="00154B05">
            <w:pPr>
              <w:pStyle w:val="Header"/>
              <w:tabs>
                <w:tab w:val="clear" w:pos="4320"/>
                <w:tab w:val="clear" w:pos="8640"/>
              </w:tabs>
              <w:rPr>
                <w:b/>
                <w:sz w:val="24"/>
                <w:szCs w:val="24"/>
              </w:rPr>
            </w:pPr>
          </w:p>
          <w:p w:rsidR="00154B05" w:rsidRDefault="00154B05">
            <w:pPr>
              <w:pStyle w:val="Header"/>
              <w:tabs>
                <w:tab w:val="clear" w:pos="4320"/>
                <w:tab w:val="clear" w:pos="8640"/>
              </w:tabs>
              <w:rPr>
                <w:b/>
                <w:sz w:val="24"/>
                <w:szCs w:val="24"/>
              </w:rPr>
            </w:pPr>
            <w:r>
              <w:rPr>
                <w:b/>
                <w:sz w:val="24"/>
                <w:szCs w:val="24"/>
              </w:rPr>
              <w:t xml:space="preserve">_____ </w:t>
            </w:r>
            <w:r w:rsidR="001300AB">
              <w:rPr>
                <w:b/>
                <w:sz w:val="24"/>
                <w:szCs w:val="24"/>
              </w:rPr>
              <w:t xml:space="preserve">Phone </w:t>
            </w:r>
            <w:r w:rsidR="00A34DE6">
              <w:rPr>
                <w:b/>
                <w:sz w:val="24"/>
                <w:szCs w:val="24"/>
              </w:rPr>
              <w:t>Screening</w:t>
            </w:r>
            <w:r>
              <w:rPr>
                <w:b/>
                <w:sz w:val="24"/>
                <w:szCs w:val="24"/>
              </w:rPr>
              <w:t xml:space="preserve"> Interview</w:t>
            </w:r>
          </w:p>
          <w:p w:rsidR="00154B05" w:rsidRDefault="00154B05">
            <w:pPr>
              <w:pStyle w:val="Header"/>
              <w:tabs>
                <w:tab w:val="clear" w:pos="4320"/>
                <w:tab w:val="clear" w:pos="8640"/>
              </w:tabs>
              <w:rPr>
                <w:b/>
                <w:sz w:val="24"/>
                <w:szCs w:val="24"/>
              </w:rPr>
            </w:pPr>
          </w:p>
          <w:p w:rsidR="00154B05" w:rsidRDefault="00154B05">
            <w:pPr>
              <w:pStyle w:val="Header"/>
              <w:tabs>
                <w:tab w:val="clear" w:pos="4320"/>
                <w:tab w:val="clear" w:pos="8640"/>
              </w:tabs>
              <w:rPr>
                <w:b/>
                <w:sz w:val="24"/>
                <w:szCs w:val="24"/>
              </w:rPr>
            </w:pPr>
            <w:r>
              <w:rPr>
                <w:b/>
                <w:sz w:val="24"/>
                <w:szCs w:val="24"/>
              </w:rPr>
              <w:t xml:space="preserve">_____ </w:t>
            </w:r>
            <w:r w:rsidR="004F7B84">
              <w:rPr>
                <w:b/>
                <w:sz w:val="24"/>
                <w:szCs w:val="24"/>
              </w:rPr>
              <w:t>On Site</w:t>
            </w:r>
            <w:r>
              <w:rPr>
                <w:b/>
                <w:sz w:val="24"/>
                <w:szCs w:val="24"/>
              </w:rPr>
              <w:t xml:space="preserve"> Interview</w:t>
            </w:r>
            <w:r w:rsidR="0080593E">
              <w:rPr>
                <w:b/>
                <w:sz w:val="24"/>
                <w:szCs w:val="24"/>
              </w:rPr>
              <w:t xml:space="preserve"> – Search Committee</w:t>
            </w:r>
          </w:p>
          <w:p w:rsidR="0080593E" w:rsidRDefault="0080593E">
            <w:pPr>
              <w:pStyle w:val="Header"/>
              <w:tabs>
                <w:tab w:val="clear" w:pos="4320"/>
                <w:tab w:val="clear" w:pos="8640"/>
              </w:tabs>
              <w:rPr>
                <w:b/>
                <w:sz w:val="24"/>
                <w:szCs w:val="24"/>
              </w:rPr>
            </w:pPr>
          </w:p>
          <w:p w:rsidR="005A4E21" w:rsidRDefault="005A4E21" w:rsidP="007844EE">
            <w:pPr>
              <w:pStyle w:val="Header"/>
              <w:tabs>
                <w:tab w:val="clear" w:pos="4320"/>
                <w:tab w:val="clear" w:pos="8640"/>
              </w:tabs>
            </w:pPr>
          </w:p>
        </w:tc>
      </w:tr>
    </w:tbl>
    <w:p w:rsidR="005A4E21" w:rsidRDefault="005A4E21">
      <w:pPr>
        <w:pStyle w:val="Header"/>
        <w:tabs>
          <w:tab w:val="clear" w:pos="4320"/>
          <w:tab w:val="clear" w:pos="8640"/>
        </w:tabs>
      </w:pPr>
    </w:p>
    <w:p w:rsidR="007A100F" w:rsidRDefault="000C0E9F" w:rsidP="000C0E9F">
      <w:pPr>
        <w:tabs>
          <w:tab w:val="left" w:pos="1695"/>
        </w:tabs>
      </w:pPr>
      <w:r>
        <w:tab/>
      </w: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9365"/>
      </w:tblGrid>
      <w:tr w:rsidR="007A100F" w:rsidTr="00B61A78">
        <w:trPr>
          <w:trHeight w:val="525"/>
        </w:trPr>
        <w:tc>
          <w:tcPr>
            <w:tcW w:w="4405" w:type="dxa"/>
            <w:shd w:val="clear" w:color="auto" w:fill="E6E6E6"/>
          </w:tcPr>
          <w:p w:rsidR="007A100F" w:rsidRDefault="007A100F" w:rsidP="00275D0D">
            <w:pPr>
              <w:pStyle w:val="TOCBase"/>
              <w:tabs>
                <w:tab w:val="clear" w:pos="6480"/>
              </w:tabs>
              <w:spacing w:after="0" w:line="240" w:lineRule="auto"/>
            </w:pPr>
            <w:r>
              <w:rPr>
                <w:rFonts w:cs="Arial"/>
                <w:sz w:val="36"/>
              </w:rPr>
              <w:t>SECTION III</w:t>
            </w:r>
          </w:p>
        </w:tc>
        <w:tc>
          <w:tcPr>
            <w:tcW w:w="9365" w:type="dxa"/>
            <w:shd w:val="clear" w:color="auto" w:fill="E6E6E6"/>
          </w:tcPr>
          <w:p w:rsidR="007A100F" w:rsidRDefault="007A100F" w:rsidP="00275D0D">
            <w:pPr>
              <w:spacing w:before="160"/>
              <w:jc w:val="center"/>
              <w:rPr>
                <w:rFonts w:cs="Arial"/>
                <w:b/>
                <w:i/>
                <w:sz w:val="24"/>
              </w:rPr>
            </w:pPr>
            <w:r>
              <w:rPr>
                <w:rFonts w:cs="Arial"/>
                <w:b/>
                <w:i/>
                <w:sz w:val="24"/>
              </w:rPr>
              <w:t>On Site Interview - Competencies</w:t>
            </w:r>
          </w:p>
        </w:tc>
      </w:tr>
    </w:tbl>
    <w:p w:rsidR="005A4E21" w:rsidRDefault="005A4E21"/>
    <w:tbl>
      <w:tblPr>
        <w:tblpPr w:leftFromText="180" w:rightFromText="180" w:vertAnchor="text" w:horzAnchor="margin" w:tblpY="21"/>
        <w:tblOverlap w:val="neve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9365"/>
        <w:gridCol w:w="23"/>
      </w:tblGrid>
      <w:tr w:rsidR="005A4E21" w:rsidTr="00EB47E0">
        <w:trPr>
          <w:trHeight w:val="1067"/>
        </w:trPr>
        <w:tc>
          <w:tcPr>
            <w:tcW w:w="14153" w:type="dxa"/>
            <w:gridSpan w:val="3"/>
          </w:tcPr>
          <w:p w:rsidR="00D33467" w:rsidRDefault="005A4E21">
            <w:pPr>
              <w:pStyle w:val="Heading4"/>
              <w:jc w:val="left"/>
              <w:rPr>
                <w:i/>
                <w:sz w:val="22"/>
                <w:szCs w:val="22"/>
              </w:rPr>
            </w:pPr>
            <w:r w:rsidRPr="002B28F0">
              <w:rPr>
                <w:i/>
                <w:iCs/>
                <w:sz w:val="22"/>
                <w:szCs w:val="22"/>
              </w:rPr>
              <w:t>Competency</w:t>
            </w:r>
            <w:r w:rsidR="00BF2079" w:rsidRPr="002B28F0">
              <w:rPr>
                <w:sz w:val="22"/>
                <w:szCs w:val="22"/>
              </w:rPr>
              <w:t xml:space="preserve"> #</w:t>
            </w:r>
            <w:r w:rsidR="00BF2079" w:rsidRPr="002B28F0">
              <w:rPr>
                <w:i/>
                <w:sz w:val="22"/>
                <w:szCs w:val="22"/>
              </w:rPr>
              <w:t>1:  General Leadership – leading the organization, leading others, and leading oneself.</w:t>
            </w:r>
            <w:r w:rsidR="00D33467">
              <w:rPr>
                <w:i/>
                <w:sz w:val="22"/>
                <w:szCs w:val="22"/>
              </w:rPr>
              <w:t xml:space="preserve">  </w:t>
            </w:r>
          </w:p>
          <w:p w:rsidR="005A4E21" w:rsidRPr="002B28F0" w:rsidRDefault="00D33467">
            <w:pPr>
              <w:pStyle w:val="Heading4"/>
              <w:jc w:val="left"/>
              <w:rPr>
                <w:rFonts w:ascii="Arial" w:hAnsi="Arial"/>
                <w:b/>
                <w:i/>
                <w:sz w:val="22"/>
                <w:szCs w:val="22"/>
              </w:rPr>
            </w:pPr>
            <w:r>
              <w:rPr>
                <w:i/>
                <w:sz w:val="22"/>
                <w:szCs w:val="22"/>
              </w:rPr>
              <w:t>(Directors Johnson and Walker-Ford)</w:t>
            </w:r>
          </w:p>
          <w:p w:rsidR="005A4E21" w:rsidRPr="007C339B" w:rsidRDefault="00D722BF" w:rsidP="007C339B">
            <w:pPr>
              <w:overflowPunct/>
              <w:autoSpaceDE/>
              <w:autoSpaceDN/>
              <w:adjustRightInd/>
              <w:textAlignment w:val="auto"/>
              <w:rPr>
                <w:rFonts w:eastAsiaTheme="minorHAnsi" w:cstheme="minorBidi"/>
                <w:sz w:val="18"/>
                <w:szCs w:val="18"/>
                <w:lang w:bidi="en-US"/>
              </w:rPr>
            </w:pPr>
            <w:r w:rsidRPr="00D722BF">
              <w:rPr>
                <w:rFonts w:cs="Arial"/>
                <w:sz w:val="18"/>
                <w:szCs w:val="18"/>
              </w:rPr>
              <w:t xml:space="preserve">The </w:t>
            </w:r>
            <w:r w:rsidR="00E226F9">
              <w:rPr>
                <w:rFonts w:cs="Arial"/>
                <w:sz w:val="18"/>
                <w:szCs w:val="18"/>
              </w:rPr>
              <w:t xml:space="preserve">ED </w:t>
            </w:r>
            <w:r w:rsidRPr="00D722BF">
              <w:rPr>
                <w:rFonts w:cs="Arial"/>
                <w:sz w:val="18"/>
                <w:szCs w:val="18"/>
              </w:rPr>
              <w:t xml:space="preserve">has overall responsibility for the day-to-day operations of the organization. The </w:t>
            </w:r>
            <w:r w:rsidR="00E226F9">
              <w:rPr>
                <w:rFonts w:cs="Arial"/>
                <w:sz w:val="18"/>
                <w:szCs w:val="18"/>
              </w:rPr>
              <w:t>ED</w:t>
            </w:r>
            <w:r w:rsidRPr="00D722BF">
              <w:rPr>
                <w:rFonts w:cs="Arial"/>
                <w:sz w:val="18"/>
                <w:szCs w:val="18"/>
              </w:rPr>
              <w:t xml:space="preserve"> works with staff to develop, maintain, and use systems and resources that facilitate the effective operation of the organization toward the objectives of the strategic plan.</w:t>
            </w:r>
            <w:r w:rsidR="00E226F9">
              <w:rPr>
                <w:rFonts w:cs="Arial"/>
                <w:sz w:val="18"/>
                <w:szCs w:val="18"/>
              </w:rPr>
              <w:t xml:space="preserve">  </w:t>
            </w:r>
            <w:r w:rsidR="00E226F9" w:rsidRPr="00F43865">
              <w:rPr>
                <w:rFonts w:eastAsiaTheme="minorHAnsi" w:cstheme="minorBidi"/>
                <w:lang w:bidi="en-US"/>
              </w:rPr>
              <w:t xml:space="preserve"> </w:t>
            </w:r>
            <w:r w:rsidR="00E226F9" w:rsidRPr="00E226F9">
              <w:rPr>
                <w:rFonts w:eastAsiaTheme="minorHAnsi" w:cstheme="minorBidi"/>
                <w:sz w:val="18"/>
                <w:szCs w:val="18"/>
                <w:lang w:bidi="en-US"/>
              </w:rPr>
              <w:t xml:space="preserve">The </w:t>
            </w:r>
            <w:r w:rsidR="00E226F9">
              <w:rPr>
                <w:rFonts w:eastAsiaTheme="minorHAnsi" w:cstheme="minorBidi"/>
                <w:sz w:val="18"/>
                <w:szCs w:val="18"/>
                <w:lang w:bidi="en-US"/>
              </w:rPr>
              <w:t>ED</w:t>
            </w:r>
            <w:r w:rsidR="00E226F9" w:rsidRPr="00E226F9">
              <w:rPr>
                <w:rFonts w:eastAsiaTheme="minorHAnsi" w:cstheme="minorBidi"/>
                <w:sz w:val="18"/>
                <w:szCs w:val="18"/>
                <w:lang w:bidi="en-US"/>
              </w:rPr>
              <w:t xml:space="preserve"> ensures financial integrity of the organization through general oversight of business operations and solid management decisions and keeps the organization</w:t>
            </w:r>
            <w:r w:rsidR="00E226F9" w:rsidRPr="00E226F9">
              <w:rPr>
                <w:rFonts w:eastAsiaTheme="minorHAnsi" w:cs="Arial"/>
                <w:sz w:val="18"/>
                <w:szCs w:val="18"/>
                <w:lang w:bidi="en-US"/>
              </w:rPr>
              <w:t xml:space="preserve"> focused on a daily basis.</w:t>
            </w:r>
            <w:r w:rsidR="00E226F9" w:rsidRPr="00E226F9">
              <w:rPr>
                <w:rFonts w:eastAsiaTheme="minorHAnsi" w:cs="Arial"/>
                <w:color w:val="FF0000"/>
                <w:sz w:val="18"/>
                <w:szCs w:val="18"/>
                <w:lang w:bidi="en-US"/>
              </w:rPr>
              <w:t xml:space="preserve"> </w:t>
            </w:r>
            <w:r w:rsidR="00E226F9" w:rsidRPr="00E226F9">
              <w:rPr>
                <w:rFonts w:eastAsiaTheme="minorHAnsi" w:cs="Arial"/>
                <w:sz w:val="18"/>
                <w:szCs w:val="18"/>
                <w:lang w:bidi="en-US"/>
              </w:rPr>
              <w:t xml:space="preserve">The </w:t>
            </w:r>
            <w:r w:rsidR="00E226F9">
              <w:rPr>
                <w:rFonts w:eastAsiaTheme="minorHAnsi" w:cs="Arial"/>
                <w:sz w:val="18"/>
                <w:szCs w:val="18"/>
                <w:lang w:bidi="en-US"/>
              </w:rPr>
              <w:t>ED</w:t>
            </w:r>
            <w:r w:rsidR="00E226F9" w:rsidRPr="00E226F9">
              <w:rPr>
                <w:rFonts w:eastAsiaTheme="minorHAnsi" w:cs="Arial"/>
                <w:sz w:val="18"/>
                <w:szCs w:val="18"/>
                <w:lang w:bidi="en-US"/>
              </w:rPr>
              <w:t xml:space="preserve"> recruits, manages, coaches and develops, and supports an effective and committed staff.  The </w:t>
            </w:r>
            <w:r w:rsidR="00E226F9">
              <w:rPr>
                <w:rFonts w:eastAsiaTheme="minorHAnsi" w:cs="Arial"/>
                <w:sz w:val="18"/>
                <w:szCs w:val="18"/>
                <w:lang w:bidi="en-US"/>
              </w:rPr>
              <w:t>ED</w:t>
            </w:r>
            <w:r w:rsidR="00E226F9" w:rsidRPr="00E226F9">
              <w:rPr>
                <w:rFonts w:eastAsiaTheme="minorHAnsi" w:cs="Arial"/>
                <w:sz w:val="18"/>
                <w:szCs w:val="18"/>
                <w:lang w:bidi="en-US"/>
              </w:rPr>
              <w:t xml:space="preserve"> is committed to achieving</w:t>
            </w:r>
            <w:r w:rsidR="00E226F9" w:rsidRPr="00E226F9">
              <w:rPr>
                <w:rFonts w:cs="Arial"/>
                <w:sz w:val="18"/>
                <w:szCs w:val="18"/>
              </w:rPr>
              <w:t xml:space="preserve"> Cultural Equity, ensuring a commitment to diversity and inclusion at leadership and staff levels of grant funded cultural organizations. </w:t>
            </w:r>
          </w:p>
        </w:tc>
      </w:tr>
      <w:tr w:rsidR="00DF1A45" w:rsidTr="00103F4D">
        <w:trPr>
          <w:gridAfter w:val="1"/>
          <w:wAfter w:w="23" w:type="dxa"/>
          <w:trHeight w:val="194"/>
        </w:trPr>
        <w:tc>
          <w:tcPr>
            <w:tcW w:w="4765" w:type="dxa"/>
          </w:tcPr>
          <w:p w:rsidR="00DF1A45" w:rsidRDefault="00DF1A45">
            <w:pPr>
              <w:tabs>
                <w:tab w:val="center" w:pos="4482"/>
              </w:tabs>
              <w:spacing w:line="228" w:lineRule="auto"/>
              <w:rPr>
                <w:rFonts w:ascii="Helvetica" w:hAnsi="Helvetica"/>
                <w:b/>
                <w:sz w:val="18"/>
              </w:rPr>
            </w:pPr>
            <w:r>
              <w:rPr>
                <w:rFonts w:ascii="Helvetica" w:hAnsi="Helvetica"/>
                <w:b/>
                <w:sz w:val="18"/>
              </w:rPr>
              <w:t>Questions</w:t>
            </w:r>
          </w:p>
        </w:tc>
        <w:tc>
          <w:tcPr>
            <w:tcW w:w="9365" w:type="dxa"/>
          </w:tcPr>
          <w:p w:rsidR="00DF1A45" w:rsidRDefault="00DF1A45">
            <w:pPr>
              <w:spacing w:line="228" w:lineRule="auto"/>
              <w:rPr>
                <w:rFonts w:ascii="Helvetica" w:hAnsi="Helvetica"/>
                <w:sz w:val="18"/>
              </w:rPr>
            </w:pPr>
            <w:r>
              <w:rPr>
                <w:rFonts w:ascii="Helvetica" w:hAnsi="Helvetica"/>
                <w:b/>
                <w:sz w:val="18"/>
              </w:rPr>
              <w:t>Notes</w:t>
            </w:r>
          </w:p>
        </w:tc>
      </w:tr>
      <w:tr w:rsidR="00B61A78" w:rsidTr="00103F4D">
        <w:trPr>
          <w:gridAfter w:val="1"/>
          <w:wAfter w:w="23" w:type="dxa"/>
          <w:trHeight w:val="763"/>
        </w:trPr>
        <w:tc>
          <w:tcPr>
            <w:tcW w:w="4765" w:type="dxa"/>
          </w:tcPr>
          <w:p w:rsidR="00C0272B" w:rsidRPr="00A33EED" w:rsidRDefault="00371714" w:rsidP="007C339B">
            <w:pPr>
              <w:pStyle w:val="ListParagraph"/>
              <w:numPr>
                <w:ilvl w:val="0"/>
                <w:numId w:val="38"/>
              </w:numPr>
              <w:rPr>
                <w:szCs w:val="22"/>
              </w:rPr>
            </w:pPr>
            <w:r w:rsidRPr="00A33EED">
              <w:rPr>
                <w:szCs w:val="22"/>
              </w:rPr>
              <w:t xml:space="preserve">Can you tell us about </w:t>
            </w:r>
            <w:r w:rsidR="007C339B" w:rsidRPr="00A33EED">
              <w:rPr>
                <w:szCs w:val="22"/>
              </w:rPr>
              <w:t>a complex problem you faced and how you solved it?</w:t>
            </w:r>
          </w:p>
        </w:tc>
        <w:tc>
          <w:tcPr>
            <w:tcW w:w="9365" w:type="dxa"/>
          </w:tcPr>
          <w:p w:rsidR="00371714" w:rsidRDefault="00371714">
            <w:pPr>
              <w:spacing w:line="228" w:lineRule="auto"/>
              <w:rPr>
                <w:sz w:val="18"/>
              </w:rPr>
            </w:pPr>
          </w:p>
          <w:p w:rsidR="00371714" w:rsidRDefault="00371714">
            <w:pPr>
              <w:spacing w:line="228" w:lineRule="auto"/>
              <w:rPr>
                <w:sz w:val="18"/>
              </w:rPr>
            </w:pPr>
          </w:p>
          <w:p w:rsidR="00371714" w:rsidRDefault="00371714">
            <w:pPr>
              <w:spacing w:line="228" w:lineRule="auto"/>
              <w:rPr>
                <w:sz w:val="18"/>
              </w:rPr>
            </w:pPr>
          </w:p>
          <w:p w:rsidR="00371714" w:rsidRDefault="00371714">
            <w:pPr>
              <w:spacing w:line="228" w:lineRule="auto"/>
              <w:rPr>
                <w:sz w:val="18"/>
              </w:rPr>
            </w:pPr>
          </w:p>
        </w:tc>
      </w:tr>
      <w:tr w:rsidR="00371714" w:rsidTr="00103F4D">
        <w:trPr>
          <w:gridAfter w:val="1"/>
          <w:wAfter w:w="23" w:type="dxa"/>
          <w:trHeight w:val="763"/>
        </w:trPr>
        <w:tc>
          <w:tcPr>
            <w:tcW w:w="4765" w:type="dxa"/>
          </w:tcPr>
          <w:p w:rsidR="00371714" w:rsidRPr="00A33EED" w:rsidRDefault="00371714" w:rsidP="007C339B">
            <w:pPr>
              <w:pStyle w:val="ListParagraph"/>
              <w:numPr>
                <w:ilvl w:val="0"/>
                <w:numId w:val="38"/>
              </w:numPr>
              <w:rPr>
                <w:szCs w:val="22"/>
              </w:rPr>
            </w:pPr>
            <w:r w:rsidRPr="00A33EED">
              <w:rPr>
                <w:szCs w:val="22"/>
              </w:rPr>
              <w:t>How will you balance the insid</w:t>
            </w:r>
            <w:r w:rsidR="007C339B" w:rsidRPr="00A33EED">
              <w:rPr>
                <w:szCs w:val="22"/>
              </w:rPr>
              <w:t>e (operations) vs outside (advocacy</w:t>
            </w:r>
            <w:r w:rsidRPr="00A33EED">
              <w:rPr>
                <w:szCs w:val="22"/>
              </w:rPr>
              <w:t>, fundraising) aspects of the role?</w:t>
            </w:r>
          </w:p>
          <w:p w:rsidR="006B6879" w:rsidRPr="00A33EED" w:rsidRDefault="006B6879" w:rsidP="006B6879">
            <w:pPr>
              <w:rPr>
                <w:szCs w:val="22"/>
              </w:rPr>
            </w:pPr>
          </w:p>
          <w:p w:rsidR="007C339B" w:rsidRPr="00A33EED" w:rsidRDefault="007C339B" w:rsidP="00A33EED">
            <w:pPr>
              <w:rPr>
                <w:szCs w:val="22"/>
              </w:rPr>
            </w:pPr>
          </w:p>
        </w:tc>
        <w:tc>
          <w:tcPr>
            <w:tcW w:w="9365" w:type="dxa"/>
          </w:tcPr>
          <w:p w:rsidR="00371714" w:rsidRDefault="00371714">
            <w:pPr>
              <w:spacing w:line="228" w:lineRule="auto"/>
              <w:rPr>
                <w:sz w:val="18"/>
              </w:rPr>
            </w:pPr>
          </w:p>
          <w:p w:rsidR="00371714" w:rsidRDefault="00371714">
            <w:pPr>
              <w:spacing w:line="228" w:lineRule="auto"/>
              <w:rPr>
                <w:sz w:val="18"/>
              </w:rPr>
            </w:pPr>
          </w:p>
        </w:tc>
      </w:tr>
      <w:tr w:rsidR="00371714" w:rsidTr="00103F4D">
        <w:trPr>
          <w:gridAfter w:val="1"/>
          <w:wAfter w:w="23" w:type="dxa"/>
          <w:trHeight w:val="763"/>
        </w:trPr>
        <w:tc>
          <w:tcPr>
            <w:tcW w:w="4765" w:type="dxa"/>
          </w:tcPr>
          <w:p w:rsidR="00890986" w:rsidRPr="00890986" w:rsidRDefault="00A33EED" w:rsidP="00890986">
            <w:pPr>
              <w:pStyle w:val="ListParagraph"/>
              <w:numPr>
                <w:ilvl w:val="0"/>
                <w:numId w:val="38"/>
              </w:numPr>
              <w:rPr>
                <w:szCs w:val="22"/>
              </w:rPr>
            </w:pPr>
            <w:r w:rsidRPr="00E7773A">
              <w:rPr>
                <w:b/>
                <w:szCs w:val="22"/>
              </w:rPr>
              <w:t>ADD QUESTION FOR CANDIDATES OUTSIDE JAX:</w:t>
            </w:r>
            <w:r w:rsidRPr="00A33EED">
              <w:rPr>
                <w:szCs w:val="22"/>
              </w:rPr>
              <w:t xml:space="preserve">  </w:t>
            </w:r>
            <w:r w:rsidR="00890986">
              <w:rPr>
                <w:szCs w:val="22"/>
              </w:rPr>
              <w:t>H</w:t>
            </w:r>
            <w:r w:rsidR="00890986">
              <w:t xml:space="preserve">ow would you quickly integrate into </w:t>
            </w:r>
            <w:r w:rsidR="00890986">
              <w:t xml:space="preserve">the </w:t>
            </w:r>
            <w:r w:rsidR="00890986">
              <w:t>community</w:t>
            </w:r>
            <w:r w:rsidR="00890986">
              <w:t xml:space="preserve">, </w:t>
            </w:r>
            <w:r w:rsidR="00890986">
              <w:t>gain perspective</w:t>
            </w:r>
            <w:r w:rsidR="00890986">
              <w:t xml:space="preserve"> </w:t>
            </w:r>
            <w:r w:rsidR="00890986">
              <w:t>and learn who people are?  Demonstrate experience with doing this before.</w:t>
            </w:r>
            <w:bookmarkStart w:id="0" w:name="_GoBack"/>
            <w:bookmarkEnd w:id="0"/>
          </w:p>
          <w:p w:rsidR="007F23EA" w:rsidRPr="00A33EED" w:rsidRDefault="007F23EA" w:rsidP="00A33EED">
            <w:pPr>
              <w:overflowPunct/>
              <w:autoSpaceDE/>
              <w:autoSpaceDN/>
              <w:adjustRightInd/>
              <w:textAlignment w:val="auto"/>
              <w:rPr>
                <w:rFonts w:cs="Arial"/>
                <w:szCs w:val="22"/>
              </w:rPr>
            </w:pPr>
          </w:p>
        </w:tc>
        <w:tc>
          <w:tcPr>
            <w:tcW w:w="9365" w:type="dxa"/>
          </w:tcPr>
          <w:p w:rsidR="00371714" w:rsidRDefault="00371714">
            <w:pPr>
              <w:spacing w:line="228" w:lineRule="auto"/>
              <w:rPr>
                <w:sz w:val="18"/>
              </w:rPr>
            </w:pPr>
          </w:p>
        </w:tc>
      </w:tr>
    </w:tbl>
    <w:p w:rsidR="005A4E21" w:rsidRDefault="005A4E21"/>
    <w:p w:rsidR="00AB0D20" w:rsidRDefault="00AB0D20" w:rsidP="00A20573">
      <w:pPr>
        <w:overflowPunct/>
        <w:autoSpaceDE/>
        <w:autoSpaceDN/>
        <w:adjustRightInd/>
        <w:textAlignment w:val="auto"/>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9630"/>
        <w:gridCol w:w="23"/>
      </w:tblGrid>
      <w:tr w:rsidR="005A4E21">
        <w:tc>
          <w:tcPr>
            <w:tcW w:w="14040" w:type="dxa"/>
            <w:gridSpan w:val="3"/>
          </w:tcPr>
          <w:p w:rsidR="005A4E21" w:rsidRDefault="00BF2079" w:rsidP="00832571">
            <w:pPr>
              <w:pStyle w:val="Heading4"/>
              <w:jc w:val="left"/>
              <w:rPr>
                <w:rFonts w:cs="Arial"/>
                <w:b/>
                <w:i/>
                <w:sz w:val="22"/>
                <w:szCs w:val="22"/>
              </w:rPr>
            </w:pPr>
            <w:r w:rsidRPr="002B28F0">
              <w:rPr>
                <w:rFonts w:cs="Arial"/>
                <w:b/>
                <w:i/>
                <w:sz w:val="22"/>
                <w:szCs w:val="22"/>
              </w:rPr>
              <w:t xml:space="preserve">Competency #2:  </w:t>
            </w:r>
            <w:r w:rsidR="00E226F9">
              <w:rPr>
                <w:rFonts w:cs="Arial"/>
                <w:b/>
                <w:i/>
                <w:sz w:val="22"/>
                <w:szCs w:val="22"/>
              </w:rPr>
              <w:t>Advocacy</w:t>
            </w:r>
            <w:r w:rsidR="00D33467">
              <w:rPr>
                <w:rFonts w:cs="Arial"/>
                <w:b/>
                <w:i/>
                <w:sz w:val="22"/>
                <w:szCs w:val="22"/>
              </w:rPr>
              <w:t xml:space="preserve"> (Council Member Boylan)</w:t>
            </w:r>
          </w:p>
          <w:p w:rsidR="00A20573" w:rsidRDefault="007063F6" w:rsidP="007F23EA">
            <w:pPr>
              <w:overflowPunct/>
              <w:autoSpaceDE/>
              <w:autoSpaceDN/>
              <w:adjustRightInd/>
              <w:textAlignment w:val="auto"/>
              <w:rPr>
                <w:sz w:val="18"/>
                <w:szCs w:val="18"/>
              </w:rPr>
            </w:pPr>
            <w:r w:rsidRPr="00F815C8">
              <w:rPr>
                <w:rFonts w:cs="Arial"/>
                <w:sz w:val="18"/>
                <w:szCs w:val="18"/>
              </w:rPr>
              <w:t xml:space="preserve">This role has three major components: effectively promoting the organization, advocating for the mission and work of the organization, and building relationships with constituent or stakeholder groups critical to the success of the </w:t>
            </w:r>
            <w:r>
              <w:rPr>
                <w:rFonts w:cs="Arial"/>
                <w:sz w:val="18"/>
                <w:szCs w:val="18"/>
              </w:rPr>
              <w:t>organization.  In</w:t>
            </w:r>
            <w:r w:rsidR="001542F7">
              <w:rPr>
                <w:sz w:val="18"/>
                <w:szCs w:val="18"/>
              </w:rPr>
              <w:t xml:space="preserve"> addition to operations and fund raising – both key components of the position – advocacy with the community, local, state and national stakeholders is paramount to the success of support of the arts.  </w:t>
            </w:r>
            <w:r w:rsidR="001542F7" w:rsidRPr="001542F7">
              <w:rPr>
                <w:rFonts w:ascii="Raleway" w:eastAsiaTheme="minorHAnsi" w:hAnsi="Raleway" w:cs="Raleway"/>
                <w:sz w:val="18"/>
                <w:szCs w:val="18"/>
              </w:rPr>
              <w:t xml:space="preserve">The </w:t>
            </w:r>
            <w:r w:rsidR="001542F7">
              <w:rPr>
                <w:rFonts w:ascii="Raleway" w:eastAsiaTheme="minorHAnsi" w:hAnsi="Raleway" w:cs="Raleway"/>
                <w:sz w:val="18"/>
                <w:szCs w:val="18"/>
              </w:rPr>
              <w:t>ED</w:t>
            </w:r>
            <w:r w:rsidR="001542F7" w:rsidRPr="001542F7">
              <w:rPr>
                <w:rFonts w:ascii="Raleway" w:eastAsiaTheme="minorHAnsi" w:hAnsi="Raleway" w:cs="Raleway"/>
                <w:sz w:val="18"/>
                <w:szCs w:val="18"/>
              </w:rPr>
              <w:t xml:space="preserve"> is passionate about the arts and culture, and able to articulate its relevance to both quality of life and economic development.</w:t>
            </w:r>
            <w:r w:rsidR="001542F7" w:rsidRPr="001542F7">
              <w:rPr>
                <w:rFonts w:eastAsiaTheme="minorHAnsi" w:cs="Arial"/>
                <w:sz w:val="18"/>
                <w:szCs w:val="18"/>
              </w:rPr>
              <w:t xml:space="preserve">  He or she must possess strong political advocacy skills and proven success working with city/state government and elected officials and community leaders.</w:t>
            </w:r>
            <w:r w:rsidR="001542F7" w:rsidRPr="00F43865">
              <w:rPr>
                <w:rFonts w:eastAsiaTheme="minorHAnsi" w:cs="Arial"/>
                <w:color w:val="FF0000"/>
                <w:szCs w:val="22"/>
              </w:rPr>
              <w:t xml:space="preserve">  </w:t>
            </w:r>
          </w:p>
          <w:p w:rsidR="00A20573" w:rsidRPr="00A20573" w:rsidRDefault="00A20573" w:rsidP="00A20573">
            <w:pPr>
              <w:rPr>
                <w:sz w:val="18"/>
                <w:szCs w:val="18"/>
              </w:rPr>
            </w:pPr>
          </w:p>
        </w:tc>
      </w:tr>
      <w:tr w:rsidR="00DF1A45" w:rsidTr="002B28F0">
        <w:trPr>
          <w:gridAfter w:val="1"/>
          <w:wAfter w:w="23" w:type="dxa"/>
          <w:trHeight w:val="242"/>
        </w:trPr>
        <w:tc>
          <w:tcPr>
            <w:tcW w:w="4387" w:type="dxa"/>
          </w:tcPr>
          <w:p w:rsidR="00DF1A45" w:rsidRDefault="00DF1A45">
            <w:pPr>
              <w:tabs>
                <w:tab w:val="center" w:pos="4482"/>
              </w:tabs>
              <w:spacing w:line="228" w:lineRule="auto"/>
              <w:rPr>
                <w:b/>
                <w:sz w:val="18"/>
              </w:rPr>
            </w:pPr>
            <w:r>
              <w:rPr>
                <w:b/>
                <w:sz w:val="18"/>
              </w:rPr>
              <w:t>Questions</w:t>
            </w:r>
          </w:p>
        </w:tc>
        <w:tc>
          <w:tcPr>
            <w:tcW w:w="9630" w:type="dxa"/>
          </w:tcPr>
          <w:p w:rsidR="00DF1A45" w:rsidRDefault="00DF1A45" w:rsidP="002B28F0">
            <w:pPr>
              <w:spacing w:line="228" w:lineRule="auto"/>
              <w:rPr>
                <w:sz w:val="18"/>
              </w:rPr>
            </w:pPr>
            <w:r>
              <w:rPr>
                <w:b/>
                <w:sz w:val="18"/>
              </w:rPr>
              <w:t>Notes</w:t>
            </w:r>
          </w:p>
        </w:tc>
      </w:tr>
      <w:tr w:rsidR="00A20573" w:rsidTr="000854A3">
        <w:trPr>
          <w:gridAfter w:val="1"/>
          <w:wAfter w:w="23" w:type="dxa"/>
          <w:trHeight w:val="1826"/>
        </w:trPr>
        <w:tc>
          <w:tcPr>
            <w:tcW w:w="4387" w:type="dxa"/>
          </w:tcPr>
          <w:p w:rsidR="00A20573" w:rsidRDefault="001542F7" w:rsidP="00A20573">
            <w:pPr>
              <w:pStyle w:val="ListParagraph"/>
              <w:numPr>
                <w:ilvl w:val="0"/>
                <w:numId w:val="39"/>
              </w:numPr>
              <w:ind w:right="72"/>
              <w:rPr>
                <w:rFonts w:cs="Arial"/>
                <w:szCs w:val="22"/>
              </w:rPr>
            </w:pPr>
            <w:r>
              <w:rPr>
                <w:rFonts w:cs="Arial"/>
                <w:szCs w:val="22"/>
              </w:rPr>
              <w:t>What is your experience with advocacy at the city and state levels? Describe a success story.  Describe a situation that did not turn out well and what you learned.</w:t>
            </w:r>
          </w:p>
          <w:p w:rsidR="001A3954" w:rsidRDefault="001A3954" w:rsidP="001A3954">
            <w:pPr>
              <w:pStyle w:val="ListParagraph"/>
              <w:ind w:left="360" w:right="72"/>
              <w:rPr>
                <w:rFonts w:cs="Arial"/>
                <w:szCs w:val="22"/>
              </w:rPr>
            </w:pPr>
          </w:p>
          <w:p w:rsidR="001A3954" w:rsidRPr="001A3954" w:rsidRDefault="001A3954" w:rsidP="001A3954">
            <w:pPr>
              <w:ind w:right="72"/>
              <w:rPr>
                <w:rFonts w:cs="Arial"/>
                <w:szCs w:val="22"/>
              </w:rPr>
            </w:pPr>
          </w:p>
        </w:tc>
        <w:tc>
          <w:tcPr>
            <w:tcW w:w="9630" w:type="dxa"/>
          </w:tcPr>
          <w:p w:rsidR="00A20573" w:rsidRDefault="00A20573">
            <w:pPr>
              <w:spacing w:line="228" w:lineRule="auto"/>
              <w:rPr>
                <w:b/>
                <w:sz w:val="18"/>
              </w:rPr>
            </w:pPr>
          </w:p>
        </w:tc>
      </w:tr>
      <w:tr w:rsidR="00883DCF" w:rsidTr="00B61A78">
        <w:trPr>
          <w:gridAfter w:val="1"/>
          <w:wAfter w:w="23" w:type="dxa"/>
        </w:trPr>
        <w:tc>
          <w:tcPr>
            <w:tcW w:w="4387" w:type="dxa"/>
          </w:tcPr>
          <w:p w:rsidR="007929A3" w:rsidRPr="007F23EA" w:rsidRDefault="007C339B" w:rsidP="007C339B">
            <w:pPr>
              <w:pStyle w:val="ListParagraph"/>
              <w:numPr>
                <w:ilvl w:val="0"/>
                <w:numId w:val="39"/>
              </w:numPr>
              <w:ind w:right="72"/>
              <w:rPr>
                <w:rFonts w:cs="Arial"/>
                <w:szCs w:val="22"/>
              </w:rPr>
            </w:pPr>
            <w:r>
              <w:rPr>
                <w:rFonts w:cs="Arial"/>
                <w:szCs w:val="22"/>
                <w:lang w:val="en"/>
              </w:rPr>
              <w:t>Describe your relationship-building experiences and how you would apply them to this position.</w:t>
            </w:r>
          </w:p>
          <w:p w:rsidR="007F23EA" w:rsidRDefault="007F23EA" w:rsidP="007F23EA">
            <w:pPr>
              <w:pStyle w:val="ListParagraph"/>
              <w:ind w:left="360" w:right="72"/>
              <w:rPr>
                <w:rFonts w:cs="Arial"/>
                <w:szCs w:val="22"/>
              </w:rPr>
            </w:pPr>
          </w:p>
        </w:tc>
        <w:tc>
          <w:tcPr>
            <w:tcW w:w="9630" w:type="dxa"/>
          </w:tcPr>
          <w:p w:rsidR="00883DCF" w:rsidRDefault="00883DCF">
            <w:pPr>
              <w:spacing w:line="228" w:lineRule="auto"/>
              <w:rPr>
                <w:b/>
                <w:sz w:val="18"/>
              </w:rPr>
            </w:pPr>
          </w:p>
        </w:tc>
      </w:tr>
    </w:tbl>
    <w:p w:rsidR="00BD3EB9" w:rsidRDefault="00BD3EB9"/>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9630"/>
        <w:gridCol w:w="23"/>
      </w:tblGrid>
      <w:tr w:rsidR="005A4E21">
        <w:tc>
          <w:tcPr>
            <w:tcW w:w="14040" w:type="dxa"/>
            <w:gridSpan w:val="3"/>
          </w:tcPr>
          <w:p w:rsidR="005A4E21" w:rsidRPr="002B28F0" w:rsidRDefault="006F2EA1">
            <w:pPr>
              <w:pStyle w:val="Heading4"/>
              <w:jc w:val="left"/>
              <w:rPr>
                <w:i/>
                <w:sz w:val="22"/>
                <w:szCs w:val="22"/>
              </w:rPr>
            </w:pPr>
            <w:r>
              <w:br w:type="page"/>
            </w:r>
            <w:r w:rsidR="005A4E21" w:rsidRPr="002B28F0">
              <w:rPr>
                <w:i/>
                <w:iCs/>
                <w:sz w:val="22"/>
                <w:szCs w:val="22"/>
              </w:rPr>
              <w:t>Competency</w:t>
            </w:r>
            <w:r w:rsidR="005A4E21" w:rsidRPr="002B28F0">
              <w:rPr>
                <w:i/>
                <w:sz w:val="22"/>
                <w:szCs w:val="22"/>
              </w:rPr>
              <w:t xml:space="preserve"> #3</w:t>
            </w:r>
            <w:r w:rsidR="00BF2079" w:rsidRPr="002B28F0">
              <w:rPr>
                <w:i/>
                <w:sz w:val="22"/>
                <w:szCs w:val="22"/>
              </w:rPr>
              <w:t xml:space="preserve">: </w:t>
            </w:r>
            <w:r w:rsidR="007A100F" w:rsidRPr="002B28F0">
              <w:rPr>
                <w:i/>
                <w:sz w:val="22"/>
                <w:szCs w:val="22"/>
              </w:rPr>
              <w:t>Core Values and Beliefs</w:t>
            </w:r>
            <w:r w:rsidR="002B28F0">
              <w:rPr>
                <w:i/>
                <w:sz w:val="22"/>
                <w:szCs w:val="22"/>
              </w:rPr>
              <w:t>; Culture</w:t>
            </w:r>
            <w:r w:rsidR="00D33467">
              <w:rPr>
                <w:i/>
                <w:sz w:val="22"/>
                <w:szCs w:val="22"/>
              </w:rPr>
              <w:t xml:space="preserve"> (Director Johnson)</w:t>
            </w:r>
          </w:p>
          <w:p w:rsidR="005A4E21" w:rsidRPr="00D90CEB" w:rsidRDefault="00BE3744" w:rsidP="00E226F9">
            <w:pPr>
              <w:pStyle w:val="Heading6"/>
              <w:rPr>
                <w:rFonts w:cs="Arial"/>
                <w:b w:val="0"/>
                <w:sz w:val="18"/>
                <w:szCs w:val="18"/>
              </w:rPr>
            </w:pPr>
            <w:r w:rsidRPr="00D90CEB">
              <w:rPr>
                <w:rFonts w:cs="Arial"/>
                <w:b w:val="0"/>
                <w:sz w:val="18"/>
                <w:szCs w:val="18"/>
              </w:rPr>
              <w:t xml:space="preserve">Get a feel for what makes this candidate </w:t>
            </w:r>
            <w:r w:rsidRPr="00E226F9">
              <w:rPr>
                <w:rFonts w:cs="Arial"/>
                <w:b w:val="0"/>
                <w:sz w:val="18"/>
                <w:szCs w:val="18"/>
              </w:rPr>
              <w:t>tick – are they a good fit for the culture</w:t>
            </w:r>
            <w:r w:rsidR="00E226F9">
              <w:rPr>
                <w:rFonts w:cs="Arial"/>
                <w:b w:val="0"/>
                <w:sz w:val="18"/>
                <w:szCs w:val="18"/>
              </w:rPr>
              <w:t>? What kind of culture will they create?</w:t>
            </w:r>
            <w:r w:rsidR="005A4E21" w:rsidRPr="00E226F9">
              <w:rPr>
                <w:rFonts w:cs="Arial"/>
                <w:b w:val="0"/>
                <w:i/>
                <w:sz w:val="18"/>
                <w:szCs w:val="18"/>
              </w:rPr>
              <w:t xml:space="preserve"> </w:t>
            </w:r>
            <w:r w:rsidR="00E226F9" w:rsidRPr="00E226F9">
              <w:rPr>
                <w:rFonts w:cs="Arial"/>
                <w:b w:val="0"/>
                <w:i/>
                <w:sz w:val="18"/>
                <w:szCs w:val="18"/>
              </w:rPr>
              <w:t xml:space="preserve"> </w:t>
            </w:r>
            <w:r w:rsidR="00E226F9" w:rsidRPr="00E226F9">
              <w:rPr>
                <w:rFonts w:eastAsiaTheme="minorHAnsi" w:cstheme="minorBidi"/>
                <w:b w:val="0"/>
                <w:sz w:val="18"/>
                <w:szCs w:val="18"/>
                <w:lang w:bidi="en-US"/>
              </w:rPr>
              <w:t>The ED embraces the vision, mission and values of the Cultural Council and exhibits high integrity and transparent leadership</w:t>
            </w:r>
          </w:p>
        </w:tc>
      </w:tr>
      <w:tr w:rsidR="00DF1A45" w:rsidTr="006F2EA1">
        <w:trPr>
          <w:gridAfter w:val="1"/>
          <w:wAfter w:w="23" w:type="dxa"/>
        </w:trPr>
        <w:tc>
          <w:tcPr>
            <w:tcW w:w="4387" w:type="dxa"/>
          </w:tcPr>
          <w:p w:rsidR="00DF1A45" w:rsidRPr="002B28F0" w:rsidRDefault="00DF1A45">
            <w:pPr>
              <w:tabs>
                <w:tab w:val="center" w:pos="4482"/>
              </w:tabs>
              <w:spacing w:line="228" w:lineRule="auto"/>
              <w:rPr>
                <w:b/>
                <w:sz w:val="18"/>
                <w:szCs w:val="18"/>
              </w:rPr>
            </w:pPr>
            <w:r w:rsidRPr="002B28F0">
              <w:rPr>
                <w:b/>
                <w:sz w:val="18"/>
                <w:szCs w:val="18"/>
              </w:rPr>
              <w:t>Questions</w:t>
            </w:r>
          </w:p>
        </w:tc>
        <w:tc>
          <w:tcPr>
            <w:tcW w:w="9630" w:type="dxa"/>
          </w:tcPr>
          <w:p w:rsidR="00DF1A45" w:rsidRDefault="00DF1A45">
            <w:pPr>
              <w:spacing w:line="228" w:lineRule="auto"/>
              <w:rPr>
                <w:sz w:val="18"/>
              </w:rPr>
            </w:pPr>
            <w:r>
              <w:rPr>
                <w:b/>
                <w:sz w:val="18"/>
              </w:rPr>
              <w:t>Notes</w:t>
            </w:r>
          </w:p>
        </w:tc>
      </w:tr>
      <w:tr w:rsidR="00092852" w:rsidTr="006F2EA1">
        <w:trPr>
          <w:gridAfter w:val="1"/>
          <w:wAfter w:w="23" w:type="dxa"/>
        </w:trPr>
        <w:tc>
          <w:tcPr>
            <w:tcW w:w="4387" w:type="dxa"/>
          </w:tcPr>
          <w:p w:rsidR="00092852" w:rsidRPr="00B02DB7" w:rsidRDefault="00092852" w:rsidP="00D23321">
            <w:pPr>
              <w:pStyle w:val="ListParagraph"/>
              <w:numPr>
                <w:ilvl w:val="0"/>
                <w:numId w:val="41"/>
              </w:numPr>
              <w:overflowPunct/>
              <w:autoSpaceDE/>
              <w:autoSpaceDN/>
              <w:adjustRightInd/>
              <w:textAlignment w:val="auto"/>
              <w:rPr>
                <w:rFonts w:cs="Arial"/>
                <w:szCs w:val="22"/>
              </w:rPr>
            </w:pPr>
            <w:r w:rsidRPr="00B02DB7">
              <w:rPr>
                <w:rFonts w:cs="Arial"/>
                <w:szCs w:val="22"/>
              </w:rPr>
              <w:t>If I were to take one of your previous direct reports out for coffee for the “skinny” on you, what would they tell me?</w:t>
            </w:r>
          </w:p>
          <w:p w:rsidR="00092852" w:rsidRPr="002B28F0" w:rsidRDefault="00092852" w:rsidP="00092852">
            <w:pPr>
              <w:pStyle w:val="ListParagraph"/>
              <w:overflowPunct/>
              <w:autoSpaceDE/>
              <w:autoSpaceDN/>
              <w:adjustRightInd/>
              <w:ind w:left="360"/>
              <w:textAlignment w:val="auto"/>
              <w:rPr>
                <w:rFonts w:cs="Arial"/>
                <w:szCs w:val="22"/>
              </w:rPr>
            </w:pPr>
          </w:p>
        </w:tc>
        <w:tc>
          <w:tcPr>
            <w:tcW w:w="9630" w:type="dxa"/>
          </w:tcPr>
          <w:p w:rsidR="00092852" w:rsidRDefault="00092852">
            <w:pPr>
              <w:spacing w:line="228" w:lineRule="auto"/>
              <w:rPr>
                <w:b/>
                <w:sz w:val="18"/>
              </w:rPr>
            </w:pPr>
          </w:p>
        </w:tc>
      </w:tr>
    </w:tbl>
    <w:p w:rsidR="00D90CEB" w:rsidRDefault="00D90CEB"/>
    <w:p w:rsidR="00D90CEB" w:rsidRDefault="00D90CEB">
      <w:pPr>
        <w:overflowPunct/>
        <w:autoSpaceDE/>
        <w:autoSpaceDN/>
        <w:adjustRightInd/>
        <w:textAlignment w:val="auto"/>
      </w:pPr>
      <w:r>
        <w:br w:type="page"/>
      </w:r>
    </w:p>
    <w:p w:rsidR="005A4E21" w:rsidRDefault="005A4E21"/>
    <w:p w:rsidR="006F2EA1" w:rsidRDefault="006F2EA1"/>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9450"/>
        <w:gridCol w:w="23"/>
      </w:tblGrid>
      <w:tr w:rsidR="005A4E21" w:rsidTr="00501977">
        <w:tc>
          <w:tcPr>
            <w:tcW w:w="13950" w:type="dxa"/>
            <w:gridSpan w:val="3"/>
          </w:tcPr>
          <w:p w:rsidR="005A4E21" w:rsidRPr="006955DB" w:rsidRDefault="00D9396C">
            <w:pPr>
              <w:pStyle w:val="Heading4"/>
              <w:jc w:val="left"/>
              <w:rPr>
                <w:i/>
                <w:sz w:val="22"/>
                <w:szCs w:val="22"/>
              </w:rPr>
            </w:pPr>
            <w:r>
              <w:br w:type="page"/>
            </w:r>
            <w:r w:rsidR="005A4E21" w:rsidRPr="006955DB">
              <w:rPr>
                <w:i/>
                <w:iCs/>
                <w:sz w:val="22"/>
                <w:szCs w:val="22"/>
              </w:rPr>
              <w:t>Competency #4</w:t>
            </w:r>
            <w:r w:rsidR="00BF2079" w:rsidRPr="006955DB">
              <w:rPr>
                <w:i/>
                <w:iCs/>
                <w:sz w:val="22"/>
                <w:szCs w:val="22"/>
              </w:rPr>
              <w:t xml:space="preserve">: </w:t>
            </w:r>
            <w:r w:rsidR="00F43865">
              <w:rPr>
                <w:i/>
                <w:iCs/>
                <w:sz w:val="22"/>
                <w:szCs w:val="22"/>
              </w:rPr>
              <w:t xml:space="preserve">Board and </w:t>
            </w:r>
            <w:r w:rsidR="00BF2079" w:rsidRPr="006955DB">
              <w:rPr>
                <w:i/>
                <w:iCs/>
                <w:sz w:val="22"/>
                <w:szCs w:val="22"/>
              </w:rPr>
              <w:t>Governance</w:t>
            </w:r>
            <w:r w:rsidR="00D33467">
              <w:rPr>
                <w:i/>
                <w:iCs/>
                <w:sz w:val="22"/>
                <w:szCs w:val="22"/>
              </w:rPr>
              <w:t xml:space="preserve"> (Director Jolly)</w:t>
            </w:r>
          </w:p>
          <w:p w:rsidR="00E226F9" w:rsidRPr="00F43865" w:rsidRDefault="00506E88" w:rsidP="00E226F9">
            <w:pPr>
              <w:overflowPunct/>
              <w:autoSpaceDE/>
              <w:autoSpaceDN/>
              <w:adjustRightInd/>
              <w:textAlignment w:val="auto"/>
              <w:rPr>
                <w:rFonts w:eastAsiaTheme="minorHAnsi" w:cstheme="minorBidi"/>
                <w:szCs w:val="22"/>
                <w:lang w:bidi="en-US"/>
              </w:rPr>
            </w:pPr>
            <w:r w:rsidRPr="006955DB">
              <w:rPr>
                <w:rFonts w:cs="Arial"/>
                <w:sz w:val="18"/>
                <w:szCs w:val="18"/>
              </w:rPr>
              <w:t xml:space="preserve">Together, the </w:t>
            </w:r>
            <w:r w:rsidR="00E226F9">
              <w:rPr>
                <w:rFonts w:cs="Arial"/>
                <w:sz w:val="18"/>
                <w:szCs w:val="18"/>
              </w:rPr>
              <w:t>ED</w:t>
            </w:r>
            <w:r w:rsidRPr="006955DB">
              <w:rPr>
                <w:rFonts w:cs="Arial"/>
                <w:sz w:val="18"/>
                <w:szCs w:val="18"/>
              </w:rPr>
              <w:t xml:space="preserve"> and </w:t>
            </w:r>
            <w:r w:rsidRPr="00506E88">
              <w:rPr>
                <w:rFonts w:cs="Arial"/>
                <w:sz w:val="18"/>
                <w:szCs w:val="18"/>
              </w:rPr>
              <w:t>the board form the leadership team of the organization</w:t>
            </w:r>
            <w:r w:rsidR="00E226F9">
              <w:rPr>
                <w:rFonts w:cs="Arial"/>
                <w:sz w:val="18"/>
                <w:szCs w:val="18"/>
              </w:rPr>
              <w:t xml:space="preserve"> and there’s a unique relationship between the chair and the ED</w:t>
            </w:r>
            <w:r w:rsidRPr="00506E88">
              <w:rPr>
                <w:rFonts w:cs="Arial"/>
                <w:sz w:val="18"/>
                <w:szCs w:val="18"/>
              </w:rPr>
              <w:t>. Each</w:t>
            </w:r>
            <w:r w:rsidRPr="006955DB">
              <w:rPr>
                <w:rFonts w:cs="Arial"/>
                <w:sz w:val="18"/>
                <w:szCs w:val="18"/>
              </w:rPr>
              <w:t xml:space="preserve"> </w:t>
            </w:r>
            <w:r w:rsidRPr="00506E88">
              <w:rPr>
                <w:rFonts w:cs="Arial"/>
                <w:sz w:val="18"/>
                <w:szCs w:val="18"/>
              </w:rPr>
              <w:t xml:space="preserve">arm of the team draws upon its own unique strengths and abilities. The </w:t>
            </w:r>
            <w:r w:rsidR="00E226F9">
              <w:rPr>
                <w:rFonts w:cs="Arial"/>
                <w:sz w:val="18"/>
                <w:szCs w:val="18"/>
              </w:rPr>
              <w:t>ED</w:t>
            </w:r>
            <w:r w:rsidRPr="00506E88">
              <w:rPr>
                <w:rFonts w:cs="Arial"/>
                <w:sz w:val="18"/>
                <w:szCs w:val="18"/>
              </w:rPr>
              <w:t xml:space="preserve"> and board have joint responsibility for developing and maintaining a strong working relationship and a system for sharing information that enables the board to effectively carry out its governance role.</w:t>
            </w:r>
            <w:r w:rsidR="00E226F9">
              <w:rPr>
                <w:rFonts w:cs="Arial"/>
                <w:sz w:val="18"/>
                <w:szCs w:val="18"/>
              </w:rPr>
              <w:t xml:space="preserve"> </w:t>
            </w:r>
            <w:r w:rsidR="00E226F9" w:rsidRPr="00E226F9">
              <w:rPr>
                <w:rFonts w:eastAsiaTheme="minorHAnsi" w:cstheme="minorBidi"/>
                <w:sz w:val="18"/>
                <w:szCs w:val="18"/>
                <w:lang w:bidi="en-US"/>
              </w:rPr>
              <w:t xml:space="preserve">The </w:t>
            </w:r>
            <w:r w:rsidR="00E226F9">
              <w:rPr>
                <w:rFonts w:eastAsiaTheme="minorHAnsi" w:cstheme="minorBidi"/>
                <w:sz w:val="18"/>
                <w:szCs w:val="18"/>
                <w:lang w:bidi="en-US"/>
              </w:rPr>
              <w:t>ED</w:t>
            </w:r>
            <w:r w:rsidR="00E226F9" w:rsidRPr="00E226F9">
              <w:rPr>
                <w:rFonts w:eastAsiaTheme="minorHAnsi" w:cstheme="minorBidi"/>
                <w:sz w:val="18"/>
                <w:szCs w:val="18"/>
                <w:lang w:bidi="en-US"/>
              </w:rPr>
              <w:t xml:space="preserve"> demonstrates an interpersonal and political astuteness in dealing with a governing board and has proven experience in building, engaging, and reporting to the board, including development of board capacity in leadership and fundraising.</w:t>
            </w:r>
          </w:p>
          <w:p w:rsidR="00D9396C" w:rsidRPr="00C26B29" w:rsidRDefault="00D9396C" w:rsidP="00C26B29">
            <w:pPr>
              <w:tabs>
                <w:tab w:val="left" w:pos="180"/>
                <w:tab w:val="left" w:pos="540"/>
              </w:tabs>
              <w:rPr>
                <w:rFonts w:cs="Arial"/>
                <w:i/>
                <w:sz w:val="18"/>
                <w:szCs w:val="24"/>
              </w:rPr>
            </w:pPr>
          </w:p>
        </w:tc>
      </w:tr>
      <w:tr w:rsidR="00DF1A45" w:rsidTr="005B72CE">
        <w:trPr>
          <w:gridAfter w:val="1"/>
          <w:wAfter w:w="23" w:type="dxa"/>
        </w:trPr>
        <w:tc>
          <w:tcPr>
            <w:tcW w:w="4477" w:type="dxa"/>
          </w:tcPr>
          <w:p w:rsidR="00DF1A45" w:rsidRDefault="00DF1A45">
            <w:pPr>
              <w:tabs>
                <w:tab w:val="center" w:pos="4482"/>
              </w:tabs>
              <w:spacing w:line="228" w:lineRule="auto"/>
              <w:rPr>
                <w:b/>
                <w:sz w:val="18"/>
              </w:rPr>
            </w:pPr>
            <w:r>
              <w:rPr>
                <w:b/>
                <w:sz w:val="18"/>
              </w:rPr>
              <w:t>Questions</w:t>
            </w:r>
          </w:p>
        </w:tc>
        <w:tc>
          <w:tcPr>
            <w:tcW w:w="9450" w:type="dxa"/>
          </w:tcPr>
          <w:p w:rsidR="00DF1A45" w:rsidRDefault="00DF1A45">
            <w:pPr>
              <w:spacing w:line="228" w:lineRule="auto"/>
              <w:rPr>
                <w:sz w:val="18"/>
              </w:rPr>
            </w:pPr>
            <w:r>
              <w:rPr>
                <w:b/>
                <w:sz w:val="18"/>
              </w:rPr>
              <w:t>Notes</w:t>
            </w:r>
          </w:p>
        </w:tc>
      </w:tr>
      <w:tr w:rsidR="00DF1A45" w:rsidTr="005B72CE">
        <w:trPr>
          <w:gridAfter w:val="1"/>
          <w:wAfter w:w="23" w:type="dxa"/>
        </w:trPr>
        <w:tc>
          <w:tcPr>
            <w:tcW w:w="4477" w:type="dxa"/>
          </w:tcPr>
          <w:p w:rsidR="00371714" w:rsidRPr="00B02DB7" w:rsidRDefault="00371714" w:rsidP="006955DB">
            <w:pPr>
              <w:pStyle w:val="ListParagraph"/>
              <w:numPr>
                <w:ilvl w:val="0"/>
                <w:numId w:val="42"/>
              </w:numPr>
              <w:rPr>
                <w:szCs w:val="22"/>
              </w:rPr>
            </w:pPr>
            <w:r w:rsidRPr="00B02DB7">
              <w:rPr>
                <w:szCs w:val="22"/>
              </w:rPr>
              <w:t>What do you see as the role and value of th</w:t>
            </w:r>
            <w:r w:rsidR="00E226F9" w:rsidRPr="00B02DB7">
              <w:rPr>
                <w:szCs w:val="22"/>
              </w:rPr>
              <w:t xml:space="preserve">e board in your success as </w:t>
            </w:r>
            <w:r w:rsidR="009A173E" w:rsidRPr="00B02DB7">
              <w:rPr>
                <w:szCs w:val="22"/>
              </w:rPr>
              <w:t>ED</w:t>
            </w:r>
            <w:r w:rsidRPr="00B02DB7">
              <w:rPr>
                <w:szCs w:val="22"/>
              </w:rPr>
              <w:t>? Give examples.</w:t>
            </w:r>
          </w:p>
          <w:p w:rsidR="00DF1A45" w:rsidRPr="00B02DB7" w:rsidRDefault="00DF1A45" w:rsidP="005B63B8">
            <w:pPr>
              <w:rPr>
                <w:rFonts w:cs="Arial"/>
                <w:szCs w:val="22"/>
              </w:rPr>
            </w:pPr>
          </w:p>
        </w:tc>
        <w:tc>
          <w:tcPr>
            <w:tcW w:w="9450" w:type="dxa"/>
          </w:tcPr>
          <w:p w:rsidR="00DF1A45" w:rsidRDefault="00DF1A45">
            <w:pPr>
              <w:spacing w:line="228" w:lineRule="auto"/>
              <w:rPr>
                <w:b/>
                <w:sz w:val="18"/>
              </w:rPr>
            </w:pPr>
          </w:p>
          <w:p w:rsidR="00371714" w:rsidRDefault="00371714">
            <w:pPr>
              <w:spacing w:line="228" w:lineRule="auto"/>
              <w:rPr>
                <w:b/>
                <w:sz w:val="18"/>
              </w:rPr>
            </w:pPr>
          </w:p>
          <w:p w:rsidR="00371714" w:rsidRDefault="00371714">
            <w:pPr>
              <w:spacing w:line="228" w:lineRule="auto"/>
              <w:rPr>
                <w:b/>
                <w:sz w:val="18"/>
              </w:rPr>
            </w:pPr>
          </w:p>
          <w:p w:rsidR="00371714" w:rsidRDefault="00371714">
            <w:pPr>
              <w:spacing w:line="228" w:lineRule="auto"/>
              <w:rPr>
                <w:b/>
                <w:sz w:val="18"/>
              </w:rPr>
            </w:pPr>
          </w:p>
          <w:p w:rsidR="00371714" w:rsidRDefault="00371714">
            <w:pPr>
              <w:spacing w:line="228" w:lineRule="auto"/>
              <w:rPr>
                <w:b/>
                <w:sz w:val="18"/>
              </w:rPr>
            </w:pPr>
          </w:p>
          <w:p w:rsidR="00371714" w:rsidRDefault="00371714">
            <w:pPr>
              <w:spacing w:line="228" w:lineRule="auto"/>
              <w:rPr>
                <w:b/>
                <w:sz w:val="18"/>
              </w:rPr>
            </w:pPr>
          </w:p>
          <w:p w:rsidR="00371714" w:rsidRDefault="00371714">
            <w:pPr>
              <w:spacing w:line="228" w:lineRule="auto"/>
              <w:rPr>
                <w:b/>
                <w:sz w:val="18"/>
              </w:rPr>
            </w:pPr>
          </w:p>
        </w:tc>
      </w:tr>
      <w:tr w:rsidR="00DF1A45" w:rsidTr="005B72CE">
        <w:trPr>
          <w:gridAfter w:val="1"/>
          <w:wAfter w:w="23" w:type="dxa"/>
        </w:trPr>
        <w:tc>
          <w:tcPr>
            <w:tcW w:w="4477" w:type="dxa"/>
          </w:tcPr>
          <w:p w:rsidR="00DF1A45" w:rsidRPr="00B02DB7" w:rsidRDefault="00303430" w:rsidP="00303430">
            <w:pPr>
              <w:pStyle w:val="ListParagraph"/>
              <w:numPr>
                <w:ilvl w:val="0"/>
                <w:numId w:val="42"/>
              </w:numPr>
              <w:tabs>
                <w:tab w:val="left" w:pos="180"/>
              </w:tabs>
              <w:ind w:right="72"/>
              <w:rPr>
                <w:rFonts w:cs="Arial"/>
                <w:szCs w:val="22"/>
              </w:rPr>
            </w:pPr>
            <w:r w:rsidRPr="00B02DB7">
              <w:rPr>
                <w:rFonts w:cs="Arial"/>
                <w:szCs w:val="22"/>
              </w:rPr>
              <w:t>Have you ever experienced disagreement with a board or board member on direction, strategy, etc., and how did you resolve your differences?</w:t>
            </w:r>
          </w:p>
          <w:p w:rsidR="00DF1A45" w:rsidRPr="00B02DB7" w:rsidRDefault="00DF1A45" w:rsidP="00C57557">
            <w:pPr>
              <w:tabs>
                <w:tab w:val="center" w:pos="4482"/>
              </w:tabs>
              <w:spacing w:line="228" w:lineRule="auto"/>
              <w:rPr>
                <w:sz w:val="18"/>
              </w:rPr>
            </w:pPr>
          </w:p>
          <w:p w:rsidR="00DF1A45" w:rsidRPr="00B02DB7" w:rsidRDefault="00DF1A45" w:rsidP="00C57557">
            <w:pPr>
              <w:tabs>
                <w:tab w:val="center" w:pos="4482"/>
              </w:tabs>
              <w:spacing w:line="228" w:lineRule="auto"/>
              <w:rPr>
                <w:sz w:val="18"/>
              </w:rPr>
            </w:pPr>
          </w:p>
          <w:p w:rsidR="00DF1A45" w:rsidRPr="00B02DB7" w:rsidRDefault="00DF1A45" w:rsidP="00C57557">
            <w:pPr>
              <w:tabs>
                <w:tab w:val="center" w:pos="4482"/>
              </w:tabs>
              <w:spacing w:line="228" w:lineRule="auto"/>
              <w:rPr>
                <w:sz w:val="18"/>
              </w:rPr>
            </w:pPr>
          </w:p>
          <w:p w:rsidR="00DF1A45" w:rsidRPr="00B02DB7" w:rsidRDefault="00DF1A45" w:rsidP="00C57557">
            <w:pPr>
              <w:tabs>
                <w:tab w:val="center" w:pos="4482"/>
              </w:tabs>
              <w:spacing w:line="228" w:lineRule="auto"/>
              <w:rPr>
                <w:sz w:val="18"/>
              </w:rPr>
            </w:pPr>
          </w:p>
        </w:tc>
        <w:tc>
          <w:tcPr>
            <w:tcW w:w="9450" w:type="dxa"/>
          </w:tcPr>
          <w:p w:rsidR="00DF1A45" w:rsidRDefault="00DF1A45">
            <w:pPr>
              <w:spacing w:line="228" w:lineRule="auto"/>
              <w:rPr>
                <w:b/>
                <w:sz w:val="18"/>
              </w:rPr>
            </w:pPr>
          </w:p>
          <w:p w:rsidR="00DF1A45" w:rsidRDefault="00DF1A45">
            <w:pPr>
              <w:spacing w:line="228" w:lineRule="auto"/>
              <w:rPr>
                <w:b/>
                <w:sz w:val="18"/>
              </w:rPr>
            </w:pPr>
          </w:p>
          <w:p w:rsidR="00DF1A45" w:rsidRDefault="00DF1A45">
            <w:pPr>
              <w:spacing w:line="228" w:lineRule="auto"/>
              <w:rPr>
                <w:b/>
                <w:sz w:val="18"/>
              </w:rPr>
            </w:pPr>
          </w:p>
          <w:p w:rsidR="00DF1A45" w:rsidRDefault="00DF1A45">
            <w:pPr>
              <w:spacing w:line="228" w:lineRule="auto"/>
              <w:rPr>
                <w:b/>
                <w:sz w:val="18"/>
              </w:rPr>
            </w:pPr>
          </w:p>
          <w:p w:rsidR="00DF1A45" w:rsidRDefault="00DF1A45">
            <w:pPr>
              <w:spacing w:line="228" w:lineRule="auto"/>
              <w:rPr>
                <w:b/>
                <w:sz w:val="18"/>
              </w:rPr>
            </w:pPr>
          </w:p>
          <w:p w:rsidR="00DF1A45" w:rsidRDefault="00DF1A45">
            <w:pPr>
              <w:spacing w:line="228" w:lineRule="auto"/>
              <w:rPr>
                <w:b/>
                <w:sz w:val="18"/>
              </w:rPr>
            </w:pPr>
          </w:p>
        </w:tc>
      </w:tr>
    </w:tbl>
    <w:p w:rsidR="00D9396C" w:rsidRDefault="00D9396C" w:rsidP="00B61A78">
      <w:pPr>
        <w:rPr>
          <w:sz w:val="28"/>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9450"/>
        <w:gridCol w:w="23"/>
      </w:tblGrid>
      <w:tr w:rsidR="003C35B9" w:rsidTr="00275D0D">
        <w:tc>
          <w:tcPr>
            <w:tcW w:w="14040" w:type="dxa"/>
            <w:gridSpan w:val="3"/>
          </w:tcPr>
          <w:p w:rsidR="003C35B9" w:rsidRPr="00FB7AE4" w:rsidRDefault="003C35B9" w:rsidP="00275D0D">
            <w:pPr>
              <w:pStyle w:val="Heading4"/>
              <w:jc w:val="left"/>
              <w:rPr>
                <w:i/>
                <w:sz w:val="22"/>
                <w:szCs w:val="22"/>
              </w:rPr>
            </w:pPr>
            <w:r w:rsidRPr="00FB7AE4">
              <w:rPr>
                <w:i/>
                <w:iCs/>
                <w:sz w:val="22"/>
                <w:szCs w:val="22"/>
              </w:rPr>
              <w:t>Competency</w:t>
            </w:r>
            <w:r w:rsidRPr="00FB7AE4">
              <w:rPr>
                <w:i/>
                <w:sz w:val="22"/>
                <w:szCs w:val="22"/>
              </w:rPr>
              <w:t xml:space="preserve"> #5:  Collaboration and Partnerships</w:t>
            </w:r>
            <w:r w:rsidR="00D33467">
              <w:rPr>
                <w:i/>
                <w:sz w:val="22"/>
                <w:szCs w:val="22"/>
              </w:rPr>
              <w:t xml:space="preserve"> (Directors Johnson and Walker-Ford)</w:t>
            </w:r>
          </w:p>
          <w:p w:rsidR="003C35B9" w:rsidRPr="00D90CEB" w:rsidRDefault="003C35B9" w:rsidP="00275D0D">
            <w:pPr>
              <w:pStyle w:val="Heading6"/>
              <w:rPr>
                <w:rFonts w:cs="Arial"/>
                <w:b w:val="0"/>
                <w:sz w:val="18"/>
              </w:rPr>
            </w:pPr>
            <w:r>
              <w:rPr>
                <w:rFonts w:cs="Arial"/>
                <w:i/>
                <w:sz w:val="18"/>
              </w:rPr>
              <w:t xml:space="preserve">  </w:t>
            </w:r>
          </w:p>
        </w:tc>
      </w:tr>
      <w:tr w:rsidR="003C35B9" w:rsidTr="005B72CE">
        <w:trPr>
          <w:gridAfter w:val="1"/>
          <w:wAfter w:w="23" w:type="dxa"/>
        </w:trPr>
        <w:tc>
          <w:tcPr>
            <w:tcW w:w="4567" w:type="dxa"/>
          </w:tcPr>
          <w:p w:rsidR="003C35B9" w:rsidRPr="005B72CE" w:rsidRDefault="003C35B9" w:rsidP="00275D0D">
            <w:pPr>
              <w:tabs>
                <w:tab w:val="center" w:pos="4482"/>
              </w:tabs>
              <w:spacing w:line="228" w:lineRule="auto"/>
              <w:rPr>
                <w:szCs w:val="22"/>
              </w:rPr>
            </w:pPr>
            <w:r w:rsidRPr="005B72CE">
              <w:rPr>
                <w:szCs w:val="22"/>
              </w:rPr>
              <w:t>Questions</w:t>
            </w:r>
          </w:p>
        </w:tc>
        <w:tc>
          <w:tcPr>
            <w:tcW w:w="9450" w:type="dxa"/>
          </w:tcPr>
          <w:p w:rsidR="003C35B9" w:rsidRDefault="003C35B9" w:rsidP="00275D0D">
            <w:pPr>
              <w:spacing w:line="228" w:lineRule="auto"/>
              <w:rPr>
                <w:sz w:val="18"/>
              </w:rPr>
            </w:pPr>
            <w:r>
              <w:rPr>
                <w:b/>
                <w:sz w:val="18"/>
              </w:rPr>
              <w:t>Notes</w:t>
            </w:r>
          </w:p>
        </w:tc>
      </w:tr>
      <w:tr w:rsidR="003C35B9" w:rsidTr="005B72CE">
        <w:trPr>
          <w:gridAfter w:val="1"/>
          <w:wAfter w:w="23" w:type="dxa"/>
        </w:trPr>
        <w:tc>
          <w:tcPr>
            <w:tcW w:w="4567" w:type="dxa"/>
          </w:tcPr>
          <w:p w:rsidR="003C35B9" w:rsidRPr="00E7773A" w:rsidRDefault="00E7773A" w:rsidP="00E7773A">
            <w:pPr>
              <w:pStyle w:val="ListParagraph"/>
              <w:numPr>
                <w:ilvl w:val="0"/>
                <w:numId w:val="48"/>
              </w:numPr>
              <w:tabs>
                <w:tab w:val="center" w:pos="4482"/>
              </w:tabs>
              <w:spacing w:line="228" w:lineRule="auto"/>
              <w:ind w:right="-18"/>
              <w:rPr>
                <w:rFonts w:cs="Arial"/>
                <w:szCs w:val="22"/>
              </w:rPr>
            </w:pPr>
            <w:r w:rsidRPr="00E7773A">
              <w:rPr>
                <w:rFonts w:cs="Arial"/>
                <w:color w:val="222222"/>
                <w:szCs w:val="22"/>
              </w:rPr>
              <w:t>How would you collaborate to create and nurture strategic partnerships?</w:t>
            </w:r>
          </w:p>
          <w:p w:rsidR="003C35B9" w:rsidRPr="005B72CE" w:rsidRDefault="003C35B9" w:rsidP="00275D0D">
            <w:pPr>
              <w:tabs>
                <w:tab w:val="center" w:pos="4482"/>
              </w:tabs>
              <w:spacing w:line="228" w:lineRule="auto"/>
              <w:ind w:right="-18" w:hanging="342"/>
              <w:rPr>
                <w:szCs w:val="22"/>
              </w:rPr>
            </w:pPr>
          </w:p>
        </w:tc>
        <w:tc>
          <w:tcPr>
            <w:tcW w:w="9450" w:type="dxa"/>
          </w:tcPr>
          <w:p w:rsidR="003C35B9" w:rsidRDefault="003C35B9" w:rsidP="00275D0D">
            <w:pPr>
              <w:spacing w:line="228" w:lineRule="auto"/>
              <w:rPr>
                <w:b/>
                <w:sz w:val="18"/>
              </w:rPr>
            </w:pPr>
          </w:p>
        </w:tc>
      </w:tr>
    </w:tbl>
    <w:p w:rsidR="003C35B9" w:rsidRDefault="003C35B9" w:rsidP="003C35B9"/>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9450"/>
        <w:gridCol w:w="23"/>
      </w:tblGrid>
      <w:tr w:rsidR="007A100F" w:rsidTr="00275D0D">
        <w:tc>
          <w:tcPr>
            <w:tcW w:w="13950" w:type="dxa"/>
            <w:gridSpan w:val="3"/>
          </w:tcPr>
          <w:p w:rsidR="007A100F" w:rsidRPr="00FB7AE4" w:rsidRDefault="00D90CEB" w:rsidP="00275D0D">
            <w:pPr>
              <w:pStyle w:val="Heading4"/>
              <w:jc w:val="left"/>
              <w:rPr>
                <w:i/>
                <w:sz w:val="22"/>
                <w:szCs w:val="22"/>
              </w:rPr>
            </w:pPr>
            <w:r>
              <w:lastRenderedPageBreak/>
              <w:br w:type="page"/>
            </w:r>
            <w:r w:rsidR="00D9396C">
              <w:rPr>
                <w:sz w:val="28"/>
              </w:rPr>
              <w:br w:type="page"/>
            </w:r>
            <w:r w:rsidR="007A100F">
              <w:br w:type="page"/>
            </w:r>
            <w:r w:rsidR="00506E88" w:rsidRPr="00FB7AE4">
              <w:rPr>
                <w:i/>
                <w:iCs/>
                <w:sz w:val="22"/>
                <w:szCs w:val="22"/>
              </w:rPr>
              <w:t>Competency #6</w:t>
            </w:r>
            <w:r w:rsidR="007A100F" w:rsidRPr="00FB7AE4">
              <w:rPr>
                <w:i/>
                <w:iCs/>
                <w:sz w:val="22"/>
                <w:szCs w:val="22"/>
              </w:rPr>
              <w:t xml:space="preserve">: </w:t>
            </w:r>
            <w:r w:rsidR="0035355B" w:rsidRPr="00FB7AE4">
              <w:rPr>
                <w:i/>
                <w:iCs/>
                <w:sz w:val="22"/>
                <w:szCs w:val="22"/>
              </w:rPr>
              <w:t>Strategic Thinking, Planning, Execution</w:t>
            </w:r>
            <w:r w:rsidR="00D33467">
              <w:rPr>
                <w:i/>
                <w:iCs/>
                <w:sz w:val="22"/>
                <w:szCs w:val="22"/>
              </w:rPr>
              <w:t xml:space="preserve"> (Director Doolittle)</w:t>
            </w:r>
          </w:p>
          <w:p w:rsidR="00E226F9" w:rsidRPr="00E226F9" w:rsidRDefault="0067101A" w:rsidP="00E226F9">
            <w:pPr>
              <w:overflowPunct/>
              <w:autoSpaceDE/>
              <w:autoSpaceDN/>
              <w:adjustRightInd/>
              <w:textAlignment w:val="auto"/>
              <w:rPr>
                <w:rFonts w:eastAsiaTheme="minorHAnsi" w:cstheme="minorBidi"/>
                <w:sz w:val="18"/>
                <w:szCs w:val="18"/>
                <w:lang w:bidi="en-US"/>
              </w:rPr>
            </w:pPr>
            <w:r w:rsidRPr="0067101A">
              <w:rPr>
                <w:rFonts w:cs="Arial"/>
                <w:sz w:val="18"/>
                <w:szCs w:val="18"/>
              </w:rPr>
              <w:t xml:space="preserve">Preparing for the future is one of the most critical leadership responsibilities of </w:t>
            </w:r>
            <w:r w:rsidR="00E226F9">
              <w:rPr>
                <w:rFonts w:cs="Arial"/>
                <w:sz w:val="18"/>
                <w:szCs w:val="18"/>
              </w:rPr>
              <w:t>the ED</w:t>
            </w:r>
            <w:r w:rsidRPr="0067101A">
              <w:rPr>
                <w:rFonts w:cs="Arial"/>
                <w:sz w:val="18"/>
                <w:szCs w:val="18"/>
              </w:rPr>
              <w:t xml:space="preserve">. Working with the board, the </w:t>
            </w:r>
            <w:r w:rsidR="00E226F9">
              <w:rPr>
                <w:rFonts w:cs="Arial"/>
                <w:sz w:val="18"/>
                <w:szCs w:val="18"/>
              </w:rPr>
              <w:t>ED</w:t>
            </w:r>
            <w:r w:rsidRPr="0067101A">
              <w:rPr>
                <w:rFonts w:cs="Arial"/>
                <w:sz w:val="18"/>
                <w:szCs w:val="18"/>
              </w:rPr>
              <w:t xml:space="preserve"> must develop a shared vision for the future of the organization, build understanding around the mission, and develop appropriate goals and strategies to advance that mission.</w:t>
            </w:r>
            <w:r w:rsidR="004C5D43">
              <w:rPr>
                <w:rFonts w:cs="Arial"/>
                <w:sz w:val="18"/>
                <w:szCs w:val="18"/>
              </w:rPr>
              <w:t xml:space="preserve">  </w:t>
            </w:r>
            <w:r w:rsidR="004C5D43" w:rsidRPr="004C5D43">
              <w:rPr>
                <w:sz w:val="18"/>
                <w:szCs w:val="18"/>
              </w:rPr>
              <w:t>They see the big picture but are able to implement plans effectively in “bite-size morsels” to move the organization forward</w:t>
            </w:r>
            <w:r w:rsidR="004C5D43" w:rsidRPr="00E226F9">
              <w:rPr>
                <w:sz w:val="18"/>
                <w:szCs w:val="18"/>
              </w:rPr>
              <w:t>.</w:t>
            </w:r>
            <w:r w:rsidR="00E226F9" w:rsidRPr="00E226F9">
              <w:rPr>
                <w:sz w:val="18"/>
                <w:szCs w:val="18"/>
              </w:rPr>
              <w:t xml:space="preserve">  </w:t>
            </w:r>
            <w:r w:rsidR="00E226F9">
              <w:rPr>
                <w:sz w:val="18"/>
                <w:szCs w:val="18"/>
              </w:rPr>
              <w:t>The ED</w:t>
            </w:r>
            <w:r w:rsidR="00E226F9" w:rsidRPr="00E226F9">
              <w:rPr>
                <w:rFonts w:eastAsiaTheme="minorHAnsi" w:cstheme="minorBidi"/>
                <w:sz w:val="18"/>
                <w:szCs w:val="18"/>
                <w:lang w:bidi="en-US"/>
              </w:rPr>
              <w:t xml:space="preserve"> is a strategic thinker with governance skills who can help the board define the organization’s areas of focus and articulate a consistent mission.</w:t>
            </w:r>
          </w:p>
          <w:p w:rsidR="00E226F9" w:rsidRPr="00E226F9" w:rsidRDefault="00E226F9" w:rsidP="00E226F9">
            <w:pPr>
              <w:overflowPunct/>
              <w:autoSpaceDE/>
              <w:autoSpaceDN/>
              <w:adjustRightInd/>
              <w:textAlignment w:val="auto"/>
              <w:rPr>
                <w:rFonts w:eastAsiaTheme="minorHAnsi" w:cstheme="minorBidi"/>
                <w:sz w:val="18"/>
                <w:szCs w:val="18"/>
                <w:lang w:bidi="en-US"/>
              </w:rPr>
            </w:pPr>
          </w:p>
          <w:p w:rsidR="0067101A" w:rsidRPr="0067101A" w:rsidRDefault="00E226F9" w:rsidP="0067101A">
            <w:pPr>
              <w:overflowPunct/>
              <w:autoSpaceDE/>
              <w:autoSpaceDN/>
              <w:adjustRightInd/>
              <w:textAlignment w:val="auto"/>
              <w:rPr>
                <w:rFonts w:cs="Arial"/>
                <w:sz w:val="18"/>
                <w:szCs w:val="18"/>
                <w:u w:val="single"/>
              </w:rPr>
            </w:pPr>
            <w:r w:rsidRPr="00E226F9">
              <w:rPr>
                <w:rFonts w:eastAsiaTheme="minorHAnsi" w:cstheme="minorBidi"/>
                <w:sz w:val="18"/>
                <w:szCs w:val="18"/>
                <w:lang w:bidi="en-US"/>
              </w:rPr>
              <w:t xml:space="preserve">The Executive Director is also a relationship builder and a change leader who inspires, motivates, and influences others through deep relationships.  </w:t>
            </w:r>
            <w:r>
              <w:rPr>
                <w:rFonts w:eastAsiaTheme="minorHAnsi" w:cstheme="minorBidi"/>
                <w:sz w:val="18"/>
                <w:szCs w:val="18"/>
                <w:lang w:bidi="en-US"/>
              </w:rPr>
              <w:t>The ED</w:t>
            </w:r>
            <w:r w:rsidRPr="00E226F9">
              <w:rPr>
                <w:rFonts w:eastAsiaTheme="minorHAnsi" w:cstheme="minorBidi"/>
                <w:sz w:val="18"/>
                <w:szCs w:val="18"/>
                <w:lang w:bidi="en-US"/>
              </w:rPr>
              <w:t xml:space="preserve"> is an effective communicator with a proven track record of collaborative decision-making. </w:t>
            </w:r>
          </w:p>
          <w:p w:rsidR="007A100F" w:rsidRPr="00C26B29" w:rsidRDefault="007A100F" w:rsidP="00275D0D">
            <w:pPr>
              <w:tabs>
                <w:tab w:val="left" w:pos="180"/>
                <w:tab w:val="left" w:pos="540"/>
              </w:tabs>
              <w:rPr>
                <w:rFonts w:cs="Arial"/>
                <w:i/>
                <w:sz w:val="18"/>
                <w:szCs w:val="24"/>
              </w:rPr>
            </w:pPr>
          </w:p>
        </w:tc>
      </w:tr>
      <w:tr w:rsidR="007A100F" w:rsidTr="00B61A78">
        <w:trPr>
          <w:gridAfter w:val="1"/>
          <w:wAfter w:w="23" w:type="dxa"/>
        </w:trPr>
        <w:tc>
          <w:tcPr>
            <w:tcW w:w="4477" w:type="dxa"/>
          </w:tcPr>
          <w:p w:rsidR="007A100F" w:rsidRDefault="007A100F" w:rsidP="00275D0D">
            <w:pPr>
              <w:tabs>
                <w:tab w:val="center" w:pos="4482"/>
              </w:tabs>
              <w:spacing w:line="228" w:lineRule="auto"/>
              <w:rPr>
                <w:b/>
                <w:sz w:val="18"/>
              </w:rPr>
            </w:pPr>
            <w:r>
              <w:rPr>
                <w:b/>
                <w:sz w:val="18"/>
              </w:rPr>
              <w:t>Questions</w:t>
            </w:r>
          </w:p>
        </w:tc>
        <w:tc>
          <w:tcPr>
            <w:tcW w:w="9450" w:type="dxa"/>
          </w:tcPr>
          <w:p w:rsidR="007A100F" w:rsidRDefault="007A100F" w:rsidP="00275D0D">
            <w:pPr>
              <w:spacing w:line="228" w:lineRule="auto"/>
              <w:rPr>
                <w:sz w:val="18"/>
              </w:rPr>
            </w:pPr>
            <w:r>
              <w:rPr>
                <w:b/>
                <w:sz w:val="18"/>
              </w:rPr>
              <w:t>Notes</w:t>
            </w:r>
          </w:p>
        </w:tc>
      </w:tr>
      <w:tr w:rsidR="007A100F" w:rsidTr="00B61A78">
        <w:trPr>
          <w:gridAfter w:val="1"/>
          <w:wAfter w:w="23" w:type="dxa"/>
        </w:trPr>
        <w:tc>
          <w:tcPr>
            <w:tcW w:w="4477" w:type="dxa"/>
          </w:tcPr>
          <w:p w:rsidR="007A100F" w:rsidRPr="00FB7AE4" w:rsidRDefault="00B61A78" w:rsidP="00621EBD">
            <w:pPr>
              <w:pStyle w:val="ListParagraph"/>
              <w:numPr>
                <w:ilvl w:val="0"/>
                <w:numId w:val="40"/>
              </w:numPr>
              <w:rPr>
                <w:rFonts w:cs="Arial"/>
                <w:szCs w:val="22"/>
              </w:rPr>
            </w:pPr>
            <w:r w:rsidRPr="00264E17">
              <w:rPr>
                <w:szCs w:val="22"/>
              </w:rPr>
              <w:t>Give examples of planning and implement</w:t>
            </w:r>
            <w:r w:rsidR="00621EBD">
              <w:rPr>
                <w:szCs w:val="22"/>
              </w:rPr>
              <w:t xml:space="preserve">ing a strategic plan </w:t>
            </w:r>
            <w:r w:rsidRPr="00264E17">
              <w:rPr>
                <w:szCs w:val="22"/>
              </w:rPr>
              <w:t>from the past.</w:t>
            </w:r>
            <w:r w:rsidR="00E226F9" w:rsidRPr="00264E17">
              <w:rPr>
                <w:szCs w:val="22"/>
              </w:rPr>
              <w:t xml:space="preserve"> </w:t>
            </w:r>
            <w:r w:rsidR="00621EBD">
              <w:rPr>
                <w:szCs w:val="22"/>
              </w:rPr>
              <w:t xml:space="preserve">Include both a success and a failure in implementing a strategic plan.  </w:t>
            </w:r>
          </w:p>
        </w:tc>
        <w:tc>
          <w:tcPr>
            <w:tcW w:w="9450" w:type="dxa"/>
          </w:tcPr>
          <w:p w:rsidR="009A173E" w:rsidRPr="00F43865" w:rsidRDefault="009A173E" w:rsidP="009A173E">
            <w:pPr>
              <w:overflowPunct/>
              <w:autoSpaceDE/>
              <w:autoSpaceDN/>
              <w:adjustRightInd/>
              <w:textAlignment w:val="auto"/>
              <w:rPr>
                <w:rFonts w:eastAsiaTheme="minorHAnsi" w:cstheme="minorBidi"/>
                <w:lang w:bidi="en-US"/>
              </w:rPr>
            </w:pPr>
          </w:p>
          <w:p w:rsidR="007A100F" w:rsidRDefault="007A100F" w:rsidP="009A173E">
            <w:pPr>
              <w:overflowPunct/>
              <w:autoSpaceDE/>
              <w:autoSpaceDN/>
              <w:adjustRightInd/>
              <w:textAlignment w:val="auto"/>
              <w:rPr>
                <w:b/>
                <w:sz w:val="18"/>
              </w:rPr>
            </w:pPr>
          </w:p>
        </w:tc>
      </w:tr>
      <w:tr w:rsidR="007A100F" w:rsidTr="00B61A78">
        <w:trPr>
          <w:gridAfter w:val="1"/>
          <w:wAfter w:w="23" w:type="dxa"/>
        </w:trPr>
        <w:tc>
          <w:tcPr>
            <w:tcW w:w="4477" w:type="dxa"/>
          </w:tcPr>
          <w:p w:rsidR="004E6CAC" w:rsidRPr="00264E17" w:rsidRDefault="004E6CAC" w:rsidP="004E6CAC">
            <w:pPr>
              <w:pStyle w:val="ListParagraph"/>
              <w:numPr>
                <w:ilvl w:val="0"/>
                <w:numId w:val="40"/>
              </w:numPr>
              <w:rPr>
                <w:szCs w:val="22"/>
              </w:rPr>
            </w:pPr>
            <w:r>
              <w:rPr>
                <w:szCs w:val="22"/>
              </w:rPr>
              <w:t>What will you accomplish in the first 90 days that will have the greatest impact on our bottom line?</w:t>
            </w:r>
          </w:p>
        </w:tc>
        <w:tc>
          <w:tcPr>
            <w:tcW w:w="9450" w:type="dxa"/>
          </w:tcPr>
          <w:p w:rsidR="007A100F" w:rsidRDefault="007A100F" w:rsidP="00275D0D">
            <w:pPr>
              <w:spacing w:line="228" w:lineRule="auto"/>
              <w:rPr>
                <w:b/>
                <w:sz w:val="18"/>
              </w:rPr>
            </w:pPr>
          </w:p>
          <w:p w:rsidR="007A100F" w:rsidRDefault="007A100F" w:rsidP="00275D0D">
            <w:pPr>
              <w:spacing w:line="228" w:lineRule="auto"/>
              <w:rPr>
                <w:b/>
                <w:sz w:val="18"/>
              </w:rPr>
            </w:pPr>
          </w:p>
          <w:p w:rsidR="007A100F" w:rsidRDefault="007A100F" w:rsidP="00275D0D">
            <w:pPr>
              <w:spacing w:line="228" w:lineRule="auto"/>
              <w:rPr>
                <w:b/>
                <w:sz w:val="18"/>
              </w:rPr>
            </w:pPr>
          </w:p>
          <w:p w:rsidR="007A100F" w:rsidRDefault="007A100F" w:rsidP="00275D0D">
            <w:pPr>
              <w:spacing w:line="228" w:lineRule="auto"/>
              <w:rPr>
                <w:b/>
                <w:sz w:val="18"/>
              </w:rPr>
            </w:pPr>
          </w:p>
          <w:p w:rsidR="007A100F" w:rsidRDefault="007A100F" w:rsidP="00275D0D">
            <w:pPr>
              <w:spacing w:line="228" w:lineRule="auto"/>
              <w:rPr>
                <w:b/>
                <w:sz w:val="18"/>
              </w:rPr>
            </w:pPr>
          </w:p>
          <w:p w:rsidR="007A100F" w:rsidRDefault="007A100F" w:rsidP="00275D0D">
            <w:pPr>
              <w:spacing w:line="228" w:lineRule="auto"/>
              <w:rPr>
                <w:b/>
                <w:sz w:val="18"/>
              </w:rPr>
            </w:pPr>
          </w:p>
          <w:p w:rsidR="007A100F" w:rsidRDefault="007A100F" w:rsidP="00275D0D">
            <w:pPr>
              <w:spacing w:line="228" w:lineRule="auto"/>
              <w:rPr>
                <w:b/>
                <w:sz w:val="18"/>
              </w:rPr>
            </w:pPr>
          </w:p>
        </w:tc>
      </w:tr>
    </w:tbl>
    <w:p w:rsidR="00B33D6D" w:rsidRDefault="00B33D6D">
      <w:pPr>
        <w:rPr>
          <w:sz w:val="28"/>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9473"/>
        <w:gridCol w:w="67"/>
      </w:tblGrid>
      <w:tr w:rsidR="00BF3DEA" w:rsidTr="00501977">
        <w:trPr>
          <w:gridAfter w:val="1"/>
          <w:wAfter w:w="67" w:type="dxa"/>
        </w:trPr>
        <w:tc>
          <w:tcPr>
            <w:tcW w:w="13950" w:type="dxa"/>
            <w:gridSpan w:val="2"/>
          </w:tcPr>
          <w:p w:rsidR="00BF3DEA" w:rsidRPr="00FB7AE4" w:rsidRDefault="00506E88" w:rsidP="00A933EA">
            <w:pPr>
              <w:pStyle w:val="Heading4"/>
              <w:jc w:val="left"/>
              <w:rPr>
                <w:sz w:val="22"/>
                <w:szCs w:val="22"/>
              </w:rPr>
            </w:pPr>
            <w:r w:rsidRPr="00FB7AE4">
              <w:rPr>
                <w:i/>
                <w:iCs/>
                <w:sz w:val="22"/>
                <w:szCs w:val="22"/>
              </w:rPr>
              <w:t>Competency #7</w:t>
            </w:r>
            <w:r w:rsidR="00C5394B" w:rsidRPr="00FB7AE4">
              <w:rPr>
                <w:i/>
                <w:iCs/>
                <w:sz w:val="22"/>
                <w:szCs w:val="22"/>
              </w:rPr>
              <w:t xml:space="preserve">:  </w:t>
            </w:r>
            <w:r w:rsidR="006D6DF7" w:rsidRPr="00FB7AE4">
              <w:rPr>
                <w:i/>
                <w:iCs/>
                <w:sz w:val="22"/>
                <w:szCs w:val="22"/>
              </w:rPr>
              <w:t>Fundraising</w:t>
            </w:r>
            <w:r w:rsidR="00D33467">
              <w:rPr>
                <w:i/>
                <w:iCs/>
                <w:sz w:val="22"/>
                <w:szCs w:val="22"/>
              </w:rPr>
              <w:t xml:space="preserve"> (Director Gasper)</w:t>
            </w:r>
          </w:p>
          <w:p w:rsidR="006D6DF7" w:rsidRPr="006D6DF7" w:rsidRDefault="006D6DF7" w:rsidP="006D6DF7">
            <w:pPr>
              <w:overflowPunct/>
              <w:autoSpaceDE/>
              <w:autoSpaceDN/>
              <w:adjustRightInd/>
              <w:textAlignment w:val="auto"/>
              <w:rPr>
                <w:rFonts w:cs="Arial"/>
                <w:sz w:val="18"/>
                <w:szCs w:val="18"/>
              </w:rPr>
            </w:pPr>
            <w:r w:rsidRPr="006D6DF7">
              <w:rPr>
                <w:rFonts w:cs="Arial"/>
                <w:sz w:val="18"/>
                <w:szCs w:val="18"/>
              </w:rPr>
              <w:t xml:space="preserve">The </w:t>
            </w:r>
            <w:r w:rsidR="00EC5363">
              <w:rPr>
                <w:rFonts w:cs="Arial"/>
                <w:sz w:val="18"/>
                <w:szCs w:val="18"/>
              </w:rPr>
              <w:t>ED</w:t>
            </w:r>
            <w:r w:rsidRPr="006D6DF7">
              <w:rPr>
                <w:rFonts w:cs="Arial"/>
                <w:sz w:val="18"/>
                <w:szCs w:val="18"/>
              </w:rPr>
              <w:t>, in partnership</w:t>
            </w:r>
            <w:r w:rsidR="00EC5363">
              <w:rPr>
                <w:rFonts w:cs="Arial"/>
                <w:sz w:val="18"/>
                <w:szCs w:val="18"/>
              </w:rPr>
              <w:t xml:space="preserve"> with the board and appropriate </w:t>
            </w:r>
            <w:r w:rsidRPr="006D6DF7">
              <w:rPr>
                <w:rFonts w:cs="Arial"/>
                <w:sz w:val="18"/>
                <w:szCs w:val="18"/>
              </w:rPr>
              <w:t xml:space="preserve">staff, is responsible for developing and implementing </w:t>
            </w:r>
            <w:r w:rsidR="00EC5363">
              <w:rPr>
                <w:rFonts w:cs="Arial"/>
                <w:sz w:val="18"/>
                <w:szCs w:val="18"/>
              </w:rPr>
              <w:t>f</w:t>
            </w:r>
            <w:r w:rsidRPr="006D6DF7">
              <w:rPr>
                <w:rFonts w:cs="Arial"/>
                <w:sz w:val="18"/>
                <w:szCs w:val="18"/>
              </w:rPr>
              <w:t>und</w:t>
            </w:r>
            <w:r>
              <w:rPr>
                <w:rFonts w:cs="Arial"/>
                <w:sz w:val="18"/>
                <w:szCs w:val="18"/>
              </w:rPr>
              <w:t xml:space="preserve"> </w:t>
            </w:r>
            <w:r w:rsidRPr="006D6DF7">
              <w:rPr>
                <w:rFonts w:cs="Arial"/>
                <w:sz w:val="18"/>
                <w:szCs w:val="18"/>
              </w:rPr>
              <w:t>raising systems and strategies that enable the organization to meet its financial development goals and carry out its programs and operations.</w:t>
            </w:r>
            <w:r w:rsidR="00EC5363">
              <w:rPr>
                <w:rFonts w:cs="Arial"/>
                <w:sz w:val="18"/>
                <w:szCs w:val="18"/>
              </w:rPr>
              <w:t xml:space="preserve">  The ED should have proven experience in developing and implementation effective </w:t>
            </w:r>
            <w:r w:rsidR="008C4C59">
              <w:rPr>
                <w:rFonts w:cs="Arial"/>
                <w:sz w:val="18"/>
                <w:szCs w:val="18"/>
              </w:rPr>
              <w:t>fund-raising</w:t>
            </w:r>
            <w:r w:rsidR="00EC5363">
              <w:rPr>
                <w:rFonts w:cs="Arial"/>
                <w:sz w:val="18"/>
                <w:szCs w:val="18"/>
              </w:rPr>
              <w:t xml:space="preserve"> strategies.</w:t>
            </w:r>
          </w:p>
          <w:p w:rsidR="006D6DF7" w:rsidRPr="00C26B29" w:rsidRDefault="006D6DF7" w:rsidP="008E4ECB">
            <w:pPr>
              <w:rPr>
                <w:rFonts w:cs="Arial"/>
                <w:i/>
                <w:sz w:val="18"/>
                <w:szCs w:val="24"/>
              </w:rPr>
            </w:pPr>
          </w:p>
        </w:tc>
      </w:tr>
      <w:tr w:rsidR="00DF1A45" w:rsidTr="00371714">
        <w:tc>
          <w:tcPr>
            <w:tcW w:w="4477" w:type="dxa"/>
          </w:tcPr>
          <w:p w:rsidR="00DF1A45" w:rsidRDefault="00DF1A45" w:rsidP="00A933EA">
            <w:pPr>
              <w:tabs>
                <w:tab w:val="center" w:pos="4482"/>
              </w:tabs>
              <w:spacing w:line="228" w:lineRule="auto"/>
              <w:rPr>
                <w:b/>
                <w:sz w:val="18"/>
              </w:rPr>
            </w:pPr>
            <w:r>
              <w:rPr>
                <w:b/>
                <w:sz w:val="18"/>
              </w:rPr>
              <w:t>Questions</w:t>
            </w:r>
          </w:p>
        </w:tc>
        <w:tc>
          <w:tcPr>
            <w:tcW w:w="9540" w:type="dxa"/>
            <w:gridSpan w:val="2"/>
          </w:tcPr>
          <w:p w:rsidR="00DF1A45" w:rsidRDefault="00DF1A45" w:rsidP="00A933EA">
            <w:pPr>
              <w:spacing w:line="228" w:lineRule="auto"/>
              <w:rPr>
                <w:sz w:val="18"/>
              </w:rPr>
            </w:pPr>
            <w:r>
              <w:rPr>
                <w:b/>
                <w:sz w:val="18"/>
              </w:rPr>
              <w:t>Notes</w:t>
            </w:r>
          </w:p>
        </w:tc>
      </w:tr>
      <w:tr w:rsidR="00DF1A45" w:rsidTr="00371714">
        <w:tc>
          <w:tcPr>
            <w:tcW w:w="4477" w:type="dxa"/>
          </w:tcPr>
          <w:p w:rsidR="00DF1A45" w:rsidRDefault="00371714" w:rsidP="00264E17">
            <w:pPr>
              <w:pStyle w:val="ListParagraph"/>
              <w:numPr>
                <w:ilvl w:val="0"/>
                <w:numId w:val="43"/>
              </w:numPr>
              <w:rPr>
                <w:szCs w:val="22"/>
              </w:rPr>
            </w:pPr>
            <w:r w:rsidRPr="00FB7AE4">
              <w:rPr>
                <w:szCs w:val="22"/>
              </w:rPr>
              <w:t>What do you believe fundraising is all about?  What is your experience with fundraising?</w:t>
            </w:r>
          </w:p>
          <w:p w:rsidR="00264E17" w:rsidRPr="00264E17" w:rsidRDefault="00264E17" w:rsidP="00264E17">
            <w:pPr>
              <w:pStyle w:val="ListParagraph"/>
              <w:ind w:left="360"/>
              <w:rPr>
                <w:szCs w:val="22"/>
              </w:rPr>
            </w:pPr>
          </w:p>
        </w:tc>
        <w:tc>
          <w:tcPr>
            <w:tcW w:w="9540" w:type="dxa"/>
            <w:gridSpan w:val="2"/>
          </w:tcPr>
          <w:p w:rsidR="00DF1A45" w:rsidRDefault="00DF1A45" w:rsidP="00EC5363">
            <w:pPr>
              <w:overflowPunct/>
              <w:autoSpaceDE/>
              <w:autoSpaceDN/>
              <w:adjustRightInd/>
              <w:textAlignment w:val="auto"/>
              <w:rPr>
                <w:b/>
                <w:sz w:val="18"/>
              </w:rPr>
            </w:pPr>
          </w:p>
        </w:tc>
      </w:tr>
      <w:tr w:rsidR="00EC5363" w:rsidTr="00371714">
        <w:tc>
          <w:tcPr>
            <w:tcW w:w="4477" w:type="dxa"/>
          </w:tcPr>
          <w:p w:rsidR="00EC5363" w:rsidRDefault="00EC5363" w:rsidP="00264E17">
            <w:pPr>
              <w:pStyle w:val="ListParagraph"/>
              <w:numPr>
                <w:ilvl w:val="0"/>
                <w:numId w:val="43"/>
              </w:numPr>
              <w:rPr>
                <w:szCs w:val="22"/>
              </w:rPr>
            </w:pPr>
            <w:r>
              <w:rPr>
                <w:szCs w:val="22"/>
              </w:rPr>
              <w:t xml:space="preserve">What </w:t>
            </w:r>
            <w:r w:rsidR="00264E17">
              <w:rPr>
                <w:szCs w:val="22"/>
              </w:rPr>
              <w:t>is your most successful campaign – and what made it successful?</w:t>
            </w:r>
          </w:p>
          <w:p w:rsidR="007063F6" w:rsidRDefault="007063F6" w:rsidP="007063F6">
            <w:pPr>
              <w:pStyle w:val="ListParagraph"/>
              <w:ind w:left="360"/>
              <w:rPr>
                <w:szCs w:val="22"/>
              </w:rPr>
            </w:pPr>
          </w:p>
          <w:p w:rsidR="00264E17" w:rsidRPr="00264E17" w:rsidRDefault="00264E17" w:rsidP="00264E17">
            <w:pPr>
              <w:rPr>
                <w:szCs w:val="22"/>
              </w:rPr>
            </w:pPr>
          </w:p>
        </w:tc>
        <w:tc>
          <w:tcPr>
            <w:tcW w:w="9540" w:type="dxa"/>
            <w:gridSpan w:val="2"/>
          </w:tcPr>
          <w:p w:rsidR="00EC5363" w:rsidRDefault="00EC5363" w:rsidP="00EC5363">
            <w:pPr>
              <w:overflowPunct/>
              <w:autoSpaceDE/>
              <w:autoSpaceDN/>
              <w:adjustRightInd/>
              <w:textAlignment w:val="auto"/>
              <w:rPr>
                <w:b/>
                <w:sz w:val="18"/>
              </w:rPr>
            </w:pPr>
          </w:p>
        </w:tc>
      </w:tr>
    </w:tbl>
    <w:p w:rsidR="00CE0D09" w:rsidRDefault="00CE0D09" w:rsidP="00C0272B">
      <w:pPr>
        <w:rPr>
          <w:sz w:val="28"/>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9473"/>
        <w:gridCol w:w="67"/>
      </w:tblGrid>
      <w:tr w:rsidR="00C0272B" w:rsidTr="00275D0D">
        <w:trPr>
          <w:gridAfter w:val="1"/>
          <w:wAfter w:w="67" w:type="dxa"/>
        </w:trPr>
        <w:tc>
          <w:tcPr>
            <w:tcW w:w="13950" w:type="dxa"/>
            <w:gridSpan w:val="2"/>
          </w:tcPr>
          <w:p w:rsidR="00C0272B" w:rsidRPr="00FB7AE4" w:rsidRDefault="00C0272B" w:rsidP="00275D0D">
            <w:pPr>
              <w:pStyle w:val="Heading4"/>
              <w:jc w:val="left"/>
              <w:rPr>
                <w:sz w:val="22"/>
                <w:szCs w:val="22"/>
              </w:rPr>
            </w:pPr>
            <w:r>
              <w:rPr>
                <w:i/>
                <w:iCs/>
                <w:sz w:val="22"/>
                <w:szCs w:val="22"/>
              </w:rPr>
              <w:lastRenderedPageBreak/>
              <w:t>Competency #8</w:t>
            </w:r>
            <w:r w:rsidRPr="00FB7AE4">
              <w:rPr>
                <w:i/>
                <w:iCs/>
                <w:sz w:val="22"/>
                <w:szCs w:val="22"/>
              </w:rPr>
              <w:t xml:space="preserve">:  </w:t>
            </w:r>
            <w:r>
              <w:rPr>
                <w:i/>
                <w:iCs/>
                <w:sz w:val="22"/>
                <w:szCs w:val="22"/>
              </w:rPr>
              <w:t>Financial Management</w:t>
            </w:r>
            <w:r w:rsidR="00D33467">
              <w:rPr>
                <w:i/>
                <w:iCs/>
                <w:sz w:val="22"/>
                <w:szCs w:val="22"/>
              </w:rPr>
              <w:t xml:space="preserve"> (Director Doolittle)</w:t>
            </w:r>
          </w:p>
          <w:p w:rsidR="00C0272B" w:rsidRDefault="00C0272B" w:rsidP="00275D0D">
            <w:pPr>
              <w:rPr>
                <w:rFonts w:cs="Arial"/>
                <w:i/>
                <w:sz w:val="18"/>
                <w:szCs w:val="24"/>
              </w:rPr>
            </w:pPr>
            <w:r w:rsidRPr="001D4DE3">
              <w:rPr>
                <w:rFonts w:cs="Arial"/>
                <w:sz w:val="18"/>
                <w:szCs w:val="18"/>
              </w:rPr>
              <w:t xml:space="preserve">Ensuring that resources are managed wisely is especially important for a nonprofit organization. </w:t>
            </w:r>
            <w:r w:rsidR="00264E17">
              <w:rPr>
                <w:rFonts w:cs="Arial"/>
                <w:sz w:val="18"/>
                <w:szCs w:val="18"/>
              </w:rPr>
              <w:t>The ED’s</w:t>
            </w:r>
            <w:r w:rsidRPr="001D4DE3">
              <w:rPr>
                <w:rFonts w:cs="Arial"/>
                <w:sz w:val="18"/>
                <w:szCs w:val="18"/>
              </w:rPr>
              <w:t xml:space="preserve"> role is to see that the organization’s goals and strategic plan serve as the basis for sound financial management, that solid budgeting and accounting systems are in place, and that appropriate financial controls and risk-management strategies protect the organization</w:t>
            </w:r>
            <w:r w:rsidR="00264E17">
              <w:rPr>
                <w:rFonts w:cs="Arial"/>
                <w:sz w:val="18"/>
                <w:szCs w:val="18"/>
              </w:rPr>
              <w:t>’s operations.</w:t>
            </w:r>
          </w:p>
          <w:p w:rsidR="00C0272B" w:rsidRPr="00C26B29" w:rsidRDefault="00C0272B" w:rsidP="00275D0D">
            <w:pPr>
              <w:rPr>
                <w:rFonts w:cs="Arial"/>
                <w:i/>
                <w:sz w:val="18"/>
                <w:szCs w:val="24"/>
              </w:rPr>
            </w:pPr>
          </w:p>
        </w:tc>
      </w:tr>
      <w:tr w:rsidR="00C0272B" w:rsidTr="00275D0D">
        <w:tc>
          <w:tcPr>
            <w:tcW w:w="4477" w:type="dxa"/>
          </w:tcPr>
          <w:p w:rsidR="00C0272B" w:rsidRDefault="00C0272B" w:rsidP="00275D0D">
            <w:pPr>
              <w:tabs>
                <w:tab w:val="center" w:pos="4482"/>
              </w:tabs>
              <w:spacing w:line="228" w:lineRule="auto"/>
              <w:rPr>
                <w:b/>
                <w:sz w:val="18"/>
              </w:rPr>
            </w:pPr>
            <w:r>
              <w:rPr>
                <w:b/>
                <w:sz w:val="18"/>
              </w:rPr>
              <w:t>Questions</w:t>
            </w:r>
          </w:p>
        </w:tc>
        <w:tc>
          <w:tcPr>
            <w:tcW w:w="9540" w:type="dxa"/>
            <w:gridSpan w:val="2"/>
          </w:tcPr>
          <w:p w:rsidR="00C0272B" w:rsidRDefault="00C0272B" w:rsidP="00275D0D">
            <w:pPr>
              <w:spacing w:line="228" w:lineRule="auto"/>
              <w:rPr>
                <w:sz w:val="18"/>
              </w:rPr>
            </w:pPr>
            <w:r>
              <w:rPr>
                <w:b/>
                <w:sz w:val="18"/>
              </w:rPr>
              <w:t>Notes</w:t>
            </w:r>
          </w:p>
        </w:tc>
      </w:tr>
      <w:tr w:rsidR="00C0272B" w:rsidTr="00275D0D">
        <w:tc>
          <w:tcPr>
            <w:tcW w:w="4477" w:type="dxa"/>
          </w:tcPr>
          <w:p w:rsidR="00C0272B" w:rsidRPr="00FB2182" w:rsidRDefault="00264E17" w:rsidP="00395B65">
            <w:pPr>
              <w:pStyle w:val="ListParagraph"/>
              <w:numPr>
                <w:ilvl w:val="0"/>
                <w:numId w:val="47"/>
              </w:numPr>
              <w:rPr>
                <w:rFonts w:cs="Arial"/>
                <w:szCs w:val="22"/>
                <w:lang w:val="en"/>
              </w:rPr>
            </w:pPr>
            <w:r w:rsidRPr="00FB2182">
              <w:rPr>
                <w:rFonts w:cs="Arial"/>
                <w:szCs w:val="22"/>
                <w:lang w:val="en"/>
              </w:rPr>
              <w:t xml:space="preserve">Describe </w:t>
            </w:r>
            <w:r w:rsidR="009E7020" w:rsidRPr="00FB2182">
              <w:rPr>
                <w:rFonts w:cs="Arial"/>
                <w:szCs w:val="22"/>
                <w:lang w:val="en"/>
              </w:rPr>
              <w:t xml:space="preserve">your experience with creating an </w:t>
            </w:r>
            <w:r w:rsidR="00621EBD" w:rsidRPr="00FB2182">
              <w:rPr>
                <w:rFonts w:cs="Arial"/>
                <w:szCs w:val="22"/>
                <w:lang w:val="en"/>
              </w:rPr>
              <w:t>annual</w:t>
            </w:r>
            <w:r w:rsidR="009E7020" w:rsidRPr="00FB2182">
              <w:rPr>
                <w:rFonts w:cs="Arial"/>
                <w:szCs w:val="22"/>
                <w:lang w:val="en"/>
              </w:rPr>
              <w:t xml:space="preserve"> budget and meeting revenue and expense goals</w:t>
            </w:r>
            <w:r w:rsidR="00FB2182" w:rsidRPr="00FB2182">
              <w:rPr>
                <w:rFonts w:cs="Arial"/>
                <w:szCs w:val="22"/>
                <w:lang w:val="en"/>
              </w:rPr>
              <w:t xml:space="preserve"> for the organization</w:t>
            </w:r>
            <w:r w:rsidR="009E7020" w:rsidRPr="00FB2182">
              <w:rPr>
                <w:rFonts w:cs="Arial"/>
                <w:szCs w:val="22"/>
                <w:lang w:val="en"/>
              </w:rPr>
              <w:t>.</w:t>
            </w:r>
          </w:p>
          <w:p w:rsidR="00AC1B91" w:rsidRPr="00FB2182" w:rsidRDefault="00AC1B91" w:rsidP="00AC1B91">
            <w:pPr>
              <w:rPr>
                <w:rFonts w:cs="Arial"/>
                <w:szCs w:val="22"/>
                <w:lang w:val="en"/>
              </w:rPr>
            </w:pPr>
          </w:p>
          <w:p w:rsidR="00AC1B91" w:rsidRPr="00FB2182" w:rsidRDefault="00AC1B91" w:rsidP="00AC1B91">
            <w:pPr>
              <w:rPr>
                <w:rFonts w:cs="Arial"/>
                <w:szCs w:val="22"/>
                <w:lang w:val="en"/>
              </w:rPr>
            </w:pPr>
          </w:p>
          <w:p w:rsidR="00AC1B91" w:rsidRPr="00FB2182" w:rsidRDefault="00AC1B91" w:rsidP="00AC1B91">
            <w:pPr>
              <w:rPr>
                <w:rFonts w:cs="Arial"/>
                <w:szCs w:val="22"/>
                <w:lang w:val="en"/>
              </w:rPr>
            </w:pPr>
          </w:p>
          <w:p w:rsidR="00AC1B91" w:rsidRPr="00FB2182" w:rsidRDefault="00AC1B91" w:rsidP="00AC1B91">
            <w:pPr>
              <w:rPr>
                <w:rFonts w:cs="Arial"/>
                <w:szCs w:val="22"/>
                <w:lang w:val="en"/>
              </w:rPr>
            </w:pPr>
          </w:p>
          <w:p w:rsidR="00AC1B91" w:rsidRPr="00FB2182" w:rsidRDefault="00AC1B91" w:rsidP="00AC1B91">
            <w:pPr>
              <w:rPr>
                <w:rFonts w:cs="Arial"/>
                <w:szCs w:val="22"/>
                <w:lang w:val="en"/>
              </w:rPr>
            </w:pPr>
          </w:p>
        </w:tc>
        <w:tc>
          <w:tcPr>
            <w:tcW w:w="9540" w:type="dxa"/>
            <w:gridSpan w:val="2"/>
          </w:tcPr>
          <w:p w:rsidR="00C0272B" w:rsidRDefault="00C0272B" w:rsidP="00275D0D">
            <w:pPr>
              <w:spacing w:line="228" w:lineRule="auto"/>
              <w:rPr>
                <w:b/>
                <w:sz w:val="18"/>
              </w:rPr>
            </w:pPr>
          </w:p>
        </w:tc>
      </w:tr>
      <w:tr w:rsidR="00C0272B" w:rsidTr="00275D0D">
        <w:trPr>
          <w:trHeight w:val="1754"/>
        </w:trPr>
        <w:tc>
          <w:tcPr>
            <w:tcW w:w="4477" w:type="dxa"/>
          </w:tcPr>
          <w:p w:rsidR="00C0272B" w:rsidRPr="00FB2182" w:rsidRDefault="00FB2182" w:rsidP="004E6626">
            <w:pPr>
              <w:pStyle w:val="ListParagraph"/>
              <w:numPr>
                <w:ilvl w:val="0"/>
                <w:numId w:val="47"/>
              </w:numPr>
              <w:spacing w:line="228" w:lineRule="auto"/>
              <w:ind w:right="72"/>
              <w:jc w:val="both"/>
              <w:rPr>
                <w:rFonts w:cs="Arial"/>
                <w:szCs w:val="22"/>
                <w:lang w:val="en"/>
              </w:rPr>
            </w:pPr>
            <w:r>
              <w:rPr>
                <w:rFonts w:cs="Arial"/>
                <w:szCs w:val="22"/>
                <w:lang w:val="en"/>
              </w:rPr>
              <w:t>Describe your experience in overseeing an organization’s financial management.  Identify level(s) of involvement with same (e.g., working with external finance personnel, supervising internal finance personnel, creating financial reports, reviewing financial reports, approving financial reports).</w:t>
            </w:r>
          </w:p>
        </w:tc>
        <w:tc>
          <w:tcPr>
            <w:tcW w:w="9540" w:type="dxa"/>
            <w:gridSpan w:val="2"/>
          </w:tcPr>
          <w:p w:rsidR="00C0272B" w:rsidRDefault="00C0272B" w:rsidP="00275D0D">
            <w:pPr>
              <w:spacing w:line="228" w:lineRule="auto"/>
              <w:rPr>
                <w:b/>
                <w:sz w:val="18"/>
              </w:rPr>
            </w:pPr>
          </w:p>
          <w:p w:rsidR="00C0272B" w:rsidRDefault="00C0272B" w:rsidP="00275D0D">
            <w:pPr>
              <w:spacing w:line="228" w:lineRule="auto"/>
              <w:rPr>
                <w:b/>
                <w:sz w:val="18"/>
              </w:rPr>
            </w:pPr>
          </w:p>
          <w:p w:rsidR="00C0272B" w:rsidRDefault="00C0272B" w:rsidP="00275D0D">
            <w:pPr>
              <w:spacing w:line="228" w:lineRule="auto"/>
              <w:rPr>
                <w:b/>
                <w:sz w:val="18"/>
              </w:rPr>
            </w:pPr>
          </w:p>
        </w:tc>
      </w:tr>
    </w:tbl>
    <w:p w:rsidR="001E3900" w:rsidRDefault="001E3900" w:rsidP="00C0272B">
      <w:pPr>
        <w:rPr>
          <w:sz w:val="28"/>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11294"/>
      </w:tblGrid>
      <w:tr w:rsidR="005A4E21">
        <w:trPr>
          <w:trHeight w:val="660"/>
        </w:trPr>
        <w:tc>
          <w:tcPr>
            <w:tcW w:w="2656" w:type="dxa"/>
            <w:shd w:val="clear" w:color="auto" w:fill="E6E6E6"/>
          </w:tcPr>
          <w:p w:rsidR="005A4E21" w:rsidRDefault="007063F6" w:rsidP="00010C81">
            <w:pPr>
              <w:spacing w:before="20" w:after="40"/>
              <w:jc w:val="center"/>
              <w:rPr>
                <w:rFonts w:cs="Arial"/>
                <w:b/>
                <w:sz w:val="28"/>
              </w:rPr>
            </w:pPr>
            <w:r>
              <w:rPr>
                <w:sz w:val="28"/>
              </w:rPr>
              <w:br w:type="page"/>
            </w:r>
            <w:r w:rsidR="001E3900">
              <w:rPr>
                <w:sz w:val="28"/>
              </w:rPr>
              <w:br w:type="page"/>
            </w:r>
            <w:r w:rsidR="003243AB">
              <w:rPr>
                <w:sz w:val="28"/>
              </w:rPr>
              <w:br w:type="page"/>
            </w:r>
            <w:r w:rsidR="005A4E21">
              <w:rPr>
                <w:rFonts w:cs="Arial"/>
                <w:b/>
                <w:i/>
                <w:sz w:val="18"/>
              </w:rPr>
              <w:br w:type="page"/>
            </w:r>
            <w:r w:rsidR="005A4E21">
              <w:rPr>
                <w:rFonts w:cs="Arial"/>
              </w:rPr>
              <w:br w:type="page"/>
            </w:r>
            <w:r w:rsidR="00207757">
              <w:rPr>
                <w:rFonts w:cs="Arial"/>
                <w:sz w:val="36"/>
              </w:rPr>
              <w:t>SECTION IV</w:t>
            </w:r>
          </w:p>
        </w:tc>
        <w:tc>
          <w:tcPr>
            <w:tcW w:w="11294" w:type="dxa"/>
            <w:shd w:val="clear" w:color="auto" w:fill="E6E6E6"/>
          </w:tcPr>
          <w:p w:rsidR="005A4E21" w:rsidRDefault="005A4E21">
            <w:pPr>
              <w:spacing w:before="160"/>
              <w:jc w:val="center"/>
              <w:rPr>
                <w:rFonts w:cs="Arial"/>
                <w:b/>
                <w:i/>
                <w:sz w:val="24"/>
                <w:szCs w:val="24"/>
              </w:rPr>
            </w:pPr>
            <w:r>
              <w:rPr>
                <w:rFonts w:cs="Arial"/>
                <w:b/>
                <w:i/>
                <w:sz w:val="24"/>
              </w:rPr>
              <w:t xml:space="preserve">Interviewer </w:t>
            </w:r>
            <w:r w:rsidR="00AC1B91">
              <w:rPr>
                <w:rFonts w:cs="Arial"/>
                <w:b/>
                <w:i/>
                <w:sz w:val="24"/>
              </w:rPr>
              <w:t xml:space="preserve">Wrap Up and </w:t>
            </w:r>
            <w:r>
              <w:rPr>
                <w:rFonts w:cs="Arial"/>
                <w:b/>
                <w:i/>
                <w:sz w:val="24"/>
              </w:rPr>
              <w:t>Notes</w:t>
            </w:r>
          </w:p>
        </w:tc>
      </w:tr>
      <w:tr w:rsidR="005A4E21">
        <w:trPr>
          <w:trHeight w:val="3600"/>
        </w:trPr>
        <w:tc>
          <w:tcPr>
            <w:tcW w:w="13950" w:type="dxa"/>
            <w:gridSpan w:val="2"/>
          </w:tcPr>
          <w:p w:rsidR="005A4E21" w:rsidRPr="00154649" w:rsidRDefault="00BA4E17">
            <w:pPr>
              <w:pStyle w:val="Heading6"/>
              <w:spacing w:before="240" w:after="240" w:line="240" w:lineRule="auto"/>
              <w:rPr>
                <w:b w:val="0"/>
                <w:szCs w:val="22"/>
              </w:rPr>
            </w:pPr>
            <w:r w:rsidRPr="00154649">
              <w:rPr>
                <w:b w:val="0"/>
                <w:szCs w:val="22"/>
              </w:rPr>
              <w:lastRenderedPageBreak/>
              <w:t>What else should we know about you?</w:t>
            </w:r>
          </w:p>
          <w:p w:rsidR="00F7475C" w:rsidRPr="00154649" w:rsidRDefault="00BA4E17" w:rsidP="00B33D6D">
            <w:pPr>
              <w:rPr>
                <w:szCs w:val="22"/>
              </w:rPr>
            </w:pPr>
            <w:r w:rsidRPr="00154649">
              <w:rPr>
                <w:szCs w:val="22"/>
              </w:rPr>
              <w:t>What questions do you have</w:t>
            </w:r>
            <w:r w:rsidR="00725291" w:rsidRPr="00154649">
              <w:rPr>
                <w:szCs w:val="22"/>
              </w:rPr>
              <w:t xml:space="preserve"> for us</w:t>
            </w:r>
            <w:r w:rsidRPr="00154649">
              <w:rPr>
                <w:szCs w:val="22"/>
              </w:rPr>
              <w:t>?</w:t>
            </w:r>
          </w:p>
          <w:p w:rsidR="00F7475C" w:rsidRDefault="00F7475C" w:rsidP="00B33D6D"/>
          <w:p w:rsidR="00B33D6D" w:rsidRDefault="00B33D6D" w:rsidP="00B33D6D"/>
          <w:p w:rsidR="00B33D6D" w:rsidRDefault="00B33D6D" w:rsidP="00B33D6D"/>
          <w:p w:rsidR="00154649" w:rsidRDefault="00154649" w:rsidP="00154649"/>
          <w:p w:rsidR="00154649" w:rsidRDefault="00154649" w:rsidP="00154649"/>
          <w:p w:rsidR="00154649" w:rsidRDefault="00154649" w:rsidP="00154649"/>
          <w:p w:rsidR="00154649" w:rsidRDefault="00154649" w:rsidP="00154649">
            <w:pPr>
              <w:pStyle w:val="Heading6"/>
              <w:spacing w:before="240" w:after="240" w:line="240" w:lineRule="auto"/>
            </w:pPr>
          </w:p>
          <w:p w:rsidR="00154649" w:rsidRPr="00154649" w:rsidRDefault="00154649" w:rsidP="00154649">
            <w:pPr>
              <w:jc w:val="center"/>
              <w:rPr>
                <w:b/>
              </w:rPr>
            </w:pPr>
            <w:r w:rsidRPr="00154649">
              <w:rPr>
                <w:b/>
              </w:rPr>
              <w:t>I DO/DO NOT (circle one) recommend this candidate for this position.</w:t>
            </w:r>
          </w:p>
        </w:tc>
      </w:tr>
    </w:tbl>
    <w:p w:rsidR="00F43865" w:rsidRPr="00911A58" w:rsidRDefault="00F43865" w:rsidP="00154649">
      <w:pPr>
        <w:rPr>
          <w:sz w:val="28"/>
        </w:rPr>
      </w:pPr>
    </w:p>
    <w:sectPr w:rsidR="00F43865" w:rsidRPr="00911A58" w:rsidSect="003500CE">
      <w:headerReference w:type="default" r:id="rId12"/>
      <w:footerReference w:type="default" r:id="rId13"/>
      <w:footerReference w:type="first" r:id="rId14"/>
      <w:pgSz w:w="15840" w:h="12240" w:orient="landscape" w:code="1"/>
      <w:pgMar w:top="864" w:right="1008" w:bottom="990" w:left="1008"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1F" w:rsidRDefault="00566A1F">
      <w:r>
        <w:separator/>
      </w:r>
    </w:p>
  </w:endnote>
  <w:endnote w:type="continuationSeparator" w:id="0">
    <w:p w:rsidR="00566A1F" w:rsidRDefault="0056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21" w:rsidRDefault="005A4E21">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21" w:rsidRDefault="005A4E21">
    <w:pPr>
      <w:pStyle w:val="Footer"/>
    </w:pPr>
    <w:r>
      <w:t xml:space="preserve">Effective: </w:t>
    </w:r>
    <w:r w:rsidR="00EF6772">
      <w:fldChar w:fldCharType="begin"/>
    </w:r>
    <w:r w:rsidR="00EF6772">
      <w:instrText xml:space="preserve"> DATE \@ "M/d/yyyy" </w:instrText>
    </w:r>
    <w:r w:rsidR="00EF6772">
      <w:fldChar w:fldCharType="separate"/>
    </w:r>
    <w:r w:rsidR="00890986">
      <w:rPr>
        <w:noProof/>
      </w:rPr>
      <w:t>2/2/2021</w:t>
    </w:r>
    <w:r w:rsidR="00EF6772">
      <w:rPr>
        <w:noProof/>
      </w:rPr>
      <w:fldChar w:fldCharType="end"/>
    </w:r>
    <w:r>
      <w:tab/>
    </w:r>
    <w:r>
      <w:tab/>
    </w:r>
    <w:r>
      <w:tab/>
    </w:r>
    <w:r>
      <w:tab/>
    </w:r>
    <w:r>
      <w:tab/>
    </w:r>
    <w:r>
      <w:tab/>
    </w:r>
    <w:r>
      <w:tab/>
    </w:r>
    <w:r w:rsidR="00055AA8">
      <w:rPr>
        <w:rStyle w:val="PageNumber"/>
      </w:rPr>
      <w:fldChar w:fldCharType="begin"/>
    </w:r>
    <w:r>
      <w:rPr>
        <w:rStyle w:val="PageNumber"/>
      </w:rPr>
      <w:instrText xml:space="preserve"> PAGE </w:instrText>
    </w:r>
    <w:r w:rsidR="00055AA8">
      <w:rPr>
        <w:rStyle w:val="PageNumber"/>
      </w:rPr>
      <w:fldChar w:fldCharType="separate"/>
    </w:r>
    <w:r>
      <w:rPr>
        <w:rStyle w:val="PageNumber"/>
        <w:noProof/>
      </w:rPr>
      <w:t>1</w:t>
    </w:r>
    <w:r w:rsidR="00055AA8">
      <w:rPr>
        <w:rStyle w:val="PageNumber"/>
      </w:rPr>
      <w:fldChar w:fldCharType="end"/>
    </w:r>
    <w:r>
      <w:rPr>
        <w:rStyle w:val="PageNumber"/>
      </w:rPr>
      <w:t xml:space="preserve">of </w:t>
    </w:r>
    <w:r w:rsidR="00055AA8">
      <w:rPr>
        <w:rStyle w:val="PageNumber"/>
      </w:rPr>
      <w:fldChar w:fldCharType="begin"/>
    </w:r>
    <w:r>
      <w:rPr>
        <w:rStyle w:val="PageNumber"/>
      </w:rPr>
      <w:instrText xml:space="preserve"> NUMPAGES </w:instrText>
    </w:r>
    <w:r w:rsidR="00055AA8">
      <w:rPr>
        <w:rStyle w:val="PageNumber"/>
      </w:rPr>
      <w:fldChar w:fldCharType="separate"/>
    </w:r>
    <w:r w:rsidR="00951F22">
      <w:rPr>
        <w:rStyle w:val="PageNumber"/>
        <w:noProof/>
      </w:rPr>
      <w:t>8</w:t>
    </w:r>
    <w:r w:rsidR="00055AA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1F" w:rsidRDefault="00566A1F">
      <w:r>
        <w:separator/>
      </w:r>
    </w:p>
  </w:footnote>
  <w:footnote w:type="continuationSeparator" w:id="0">
    <w:p w:rsidR="00566A1F" w:rsidRDefault="0056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21" w:rsidRDefault="005A4E21">
    <w:pPr>
      <w:tabs>
        <w:tab w:val="left" w:pos="5130"/>
        <w:tab w:val="left" w:pos="10890"/>
      </w:tabs>
      <w:spacing w:line="228" w:lineRule="auto"/>
    </w:pPr>
    <w:r>
      <w:t xml:space="preserve">                </w:t>
    </w:r>
  </w:p>
  <w:p w:rsidR="005A4E21" w:rsidRDefault="005A4E21">
    <w:pPr>
      <w:tabs>
        <w:tab w:val="left" w:pos="5130"/>
        <w:tab w:val="left" w:pos="10890"/>
      </w:tabs>
      <w:spacing w:line="228" w:lineRule="auto"/>
      <w:rPr>
        <w:b/>
      </w:rPr>
    </w:pPr>
    <w:r>
      <w:t xml:space="preserve">                                                                                       </w:t>
    </w:r>
    <w:r>
      <w:rPr>
        <w:b/>
      </w:rPr>
      <w:t>CANDIDATE INTERVIEW GUIDE</w:t>
    </w:r>
  </w:p>
  <w:p w:rsidR="005A4E21" w:rsidRDefault="005A4E21">
    <w:pPr>
      <w:tabs>
        <w:tab w:val="left" w:pos="5130"/>
        <w:tab w:val="left" w:pos="10890"/>
      </w:tabs>
      <w:spacing w:line="228"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FE"/>
    <w:multiLevelType w:val="hybridMultilevel"/>
    <w:tmpl w:val="D570AB1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42BFB"/>
    <w:multiLevelType w:val="hybridMultilevel"/>
    <w:tmpl w:val="1D300F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808C4"/>
    <w:multiLevelType w:val="singleLevel"/>
    <w:tmpl w:val="E4EE00B0"/>
    <w:lvl w:ilvl="0">
      <w:start w:val="1"/>
      <w:numFmt w:val="decimal"/>
      <w:lvlText w:val="%1."/>
      <w:legacy w:legacy="1" w:legacySpace="0" w:legacyIndent="360"/>
      <w:lvlJc w:val="left"/>
      <w:pPr>
        <w:ind w:left="360" w:hanging="360"/>
      </w:pPr>
    </w:lvl>
  </w:abstractNum>
  <w:abstractNum w:abstractNumId="3" w15:restartNumberingAfterBreak="0">
    <w:nsid w:val="0A6C70CD"/>
    <w:multiLevelType w:val="singleLevel"/>
    <w:tmpl w:val="E4EE00B0"/>
    <w:lvl w:ilvl="0">
      <w:start w:val="1"/>
      <w:numFmt w:val="decimal"/>
      <w:lvlText w:val="%1."/>
      <w:legacy w:legacy="1" w:legacySpace="0" w:legacyIndent="360"/>
      <w:lvlJc w:val="left"/>
      <w:pPr>
        <w:ind w:left="360" w:hanging="360"/>
      </w:pPr>
    </w:lvl>
  </w:abstractNum>
  <w:abstractNum w:abstractNumId="4" w15:restartNumberingAfterBreak="0">
    <w:nsid w:val="0D291402"/>
    <w:multiLevelType w:val="hybridMultilevel"/>
    <w:tmpl w:val="6EFC3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41824"/>
    <w:multiLevelType w:val="hybridMultilevel"/>
    <w:tmpl w:val="BC4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80D20"/>
    <w:multiLevelType w:val="singleLevel"/>
    <w:tmpl w:val="E4EE00B0"/>
    <w:lvl w:ilvl="0">
      <w:start w:val="1"/>
      <w:numFmt w:val="decimal"/>
      <w:lvlText w:val="%1."/>
      <w:legacy w:legacy="1" w:legacySpace="0" w:legacyIndent="360"/>
      <w:lvlJc w:val="left"/>
      <w:pPr>
        <w:ind w:left="360" w:hanging="360"/>
      </w:pPr>
    </w:lvl>
  </w:abstractNum>
  <w:abstractNum w:abstractNumId="7" w15:restartNumberingAfterBreak="0">
    <w:nsid w:val="12E162AF"/>
    <w:multiLevelType w:val="hybridMultilevel"/>
    <w:tmpl w:val="9CE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5315E"/>
    <w:multiLevelType w:val="singleLevel"/>
    <w:tmpl w:val="E4EE00B0"/>
    <w:lvl w:ilvl="0">
      <w:start w:val="1"/>
      <w:numFmt w:val="decimal"/>
      <w:lvlText w:val="%1."/>
      <w:legacy w:legacy="1" w:legacySpace="0" w:legacyIndent="360"/>
      <w:lvlJc w:val="left"/>
      <w:pPr>
        <w:ind w:left="360" w:hanging="360"/>
      </w:pPr>
    </w:lvl>
  </w:abstractNum>
  <w:abstractNum w:abstractNumId="9" w15:restartNumberingAfterBreak="0">
    <w:nsid w:val="143434A2"/>
    <w:multiLevelType w:val="singleLevel"/>
    <w:tmpl w:val="E4EE00B0"/>
    <w:lvl w:ilvl="0">
      <w:start w:val="1"/>
      <w:numFmt w:val="decimal"/>
      <w:lvlText w:val="%1."/>
      <w:legacy w:legacy="1" w:legacySpace="0" w:legacyIndent="360"/>
      <w:lvlJc w:val="left"/>
      <w:pPr>
        <w:ind w:left="360" w:hanging="360"/>
      </w:pPr>
    </w:lvl>
  </w:abstractNum>
  <w:abstractNum w:abstractNumId="10" w15:restartNumberingAfterBreak="0">
    <w:nsid w:val="14E53F66"/>
    <w:multiLevelType w:val="hybridMultilevel"/>
    <w:tmpl w:val="F3C6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6576F"/>
    <w:multiLevelType w:val="singleLevel"/>
    <w:tmpl w:val="E4EE00B0"/>
    <w:lvl w:ilvl="0">
      <w:start w:val="1"/>
      <w:numFmt w:val="decimal"/>
      <w:lvlText w:val="%1."/>
      <w:legacy w:legacy="1" w:legacySpace="0" w:legacyIndent="360"/>
      <w:lvlJc w:val="left"/>
      <w:pPr>
        <w:ind w:left="360" w:hanging="360"/>
      </w:pPr>
    </w:lvl>
  </w:abstractNum>
  <w:abstractNum w:abstractNumId="12" w15:restartNumberingAfterBreak="0">
    <w:nsid w:val="16EA5434"/>
    <w:multiLevelType w:val="hybridMultilevel"/>
    <w:tmpl w:val="2F227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DD3ACE"/>
    <w:multiLevelType w:val="singleLevel"/>
    <w:tmpl w:val="E4EE00B0"/>
    <w:lvl w:ilvl="0">
      <w:start w:val="1"/>
      <w:numFmt w:val="decimal"/>
      <w:lvlText w:val="%1."/>
      <w:legacy w:legacy="1" w:legacySpace="0" w:legacyIndent="360"/>
      <w:lvlJc w:val="left"/>
      <w:pPr>
        <w:ind w:left="360" w:hanging="360"/>
      </w:pPr>
    </w:lvl>
  </w:abstractNum>
  <w:abstractNum w:abstractNumId="14" w15:restartNumberingAfterBreak="0">
    <w:nsid w:val="19D12B23"/>
    <w:multiLevelType w:val="hybridMultilevel"/>
    <w:tmpl w:val="73D0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E3BA0"/>
    <w:multiLevelType w:val="singleLevel"/>
    <w:tmpl w:val="E4EE00B0"/>
    <w:lvl w:ilvl="0">
      <w:start w:val="1"/>
      <w:numFmt w:val="decimal"/>
      <w:lvlText w:val="%1."/>
      <w:legacy w:legacy="1" w:legacySpace="0" w:legacyIndent="360"/>
      <w:lvlJc w:val="left"/>
      <w:pPr>
        <w:ind w:left="360" w:hanging="360"/>
      </w:pPr>
    </w:lvl>
  </w:abstractNum>
  <w:abstractNum w:abstractNumId="16" w15:restartNumberingAfterBreak="0">
    <w:nsid w:val="1D3F416B"/>
    <w:multiLevelType w:val="singleLevel"/>
    <w:tmpl w:val="E4EE00B0"/>
    <w:lvl w:ilvl="0">
      <w:start w:val="1"/>
      <w:numFmt w:val="decimal"/>
      <w:lvlText w:val="%1."/>
      <w:legacy w:legacy="1" w:legacySpace="0" w:legacyIndent="360"/>
      <w:lvlJc w:val="left"/>
      <w:pPr>
        <w:ind w:left="360" w:hanging="360"/>
      </w:pPr>
    </w:lvl>
  </w:abstractNum>
  <w:abstractNum w:abstractNumId="17" w15:restartNumberingAfterBreak="0">
    <w:nsid w:val="1F3612AC"/>
    <w:multiLevelType w:val="hybridMultilevel"/>
    <w:tmpl w:val="2A32202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703C04"/>
    <w:multiLevelType w:val="hybridMultilevel"/>
    <w:tmpl w:val="4EA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61724"/>
    <w:multiLevelType w:val="singleLevel"/>
    <w:tmpl w:val="E4EE00B0"/>
    <w:lvl w:ilvl="0">
      <w:start w:val="1"/>
      <w:numFmt w:val="decimal"/>
      <w:lvlText w:val="%1."/>
      <w:legacy w:legacy="1" w:legacySpace="0" w:legacyIndent="360"/>
      <w:lvlJc w:val="left"/>
      <w:pPr>
        <w:ind w:left="360" w:hanging="360"/>
      </w:pPr>
    </w:lvl>
  </w:abstractNum>
  <w:abstractNum w:abstractNumId="20" w15:restartNumberingAfterBreak="0">
    <w:nsid w:val="22C21A95"/>
    <w:multiLevelType w:val="hybridMultilevel"/>
    <w:tmpl w:val="14E0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673C74"/>
    <w:multiLevelType w:val="singleLevel"/>
    <w:tmpl w:val="E4EE00B0"/>
    <w:lvl w:ilvl="0">
      <w:start w:val="1"/>
      <w:numFmt w:val="decimal"/>
      <w:lvlText w:val="%1."/>
      <w:legacy w:legacy="1" w:legacySpace="0" w:legacyIndent="360"/>
      <w:lvlJc w:val="left"/>
      <w:pPr>
        <w:ind w:left="360" w:hanging="360"/>
      </w:pPr>
    </w:lvl>
  </w:abstractNum>
  <w:abstractNum w:abstractNumId="22" w15:restartNumberingAfterBreak="0">
    <w:nsid w:val="284D57DC"/>
    <w:multiLevelType w:val="hybridMultilevel"/>
    <w:tmpl w:val="A22E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E66BA"/>
    <w:multiLevelType w:val="hybridMultilevel"/>
    <w:tmpl w:val="AFD0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6E141A"/>
    <w:multiLevelType w:val="hybridMultilevel"/>
    <w:tmpl w:val="B8148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833B5C"/>
    <w:multiLevelType w:val="hybridMultilevel"/>
    <w:tmpl w:val="3A148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E46ED0"/>
    <w:multiLevelType w:val="hybridMultilevel"/>
    <w:tmpl w:val="3DCE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96810"/>
    <w:multiLevelType w:val="hybridMultilevel"/>
    <w:tmpl w:val="2E303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EC12F2"/>
    <w:multiLevelType w:val="singleLevel"/>
    <w:tmpl w:val="E4EE00B0"/>
    <w:lvl w:ilvl="0">
      <w:start w:val="1"/>
      <w:numFmt w:val="decimal"/>
      <w:lvlText w:val="%1."/>
      <w:legacy w:legacy="1" w:legacySpace="0" w:legacyIndent="360"/>
      <w:lvlJc w:val="left"/>
      <w:pPr>
        <w:ind w:left="360" w:hanging="360"/>
      </w:pPr>
    </w:lvl>
  </w:abstractNum>
  <w:abstractNum w:abstractNumId="29" w15:restartNumberingAfterBreak="0">
    <w:nsid w:val="35FB147E"/>
    <w:multiLevelType w:val="hybridMultilevel"/>
    <w:tmpl w:val="A58EB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4A54BC"/>
    <w:multiLevelType w:val="singleLevel"/>
    <w:tmpl w:val="FF889794"/>
    <w:lvl w:ilvl="0">
      <w:start w:val="1"/>
      <w:numFmt w:val="decimal"/>
      <w:lvlText w:val="%1."/>
      <w:legacy w:legacy="1" w:legacySpace="120" w:legacyIndent="405"/>
      <w:lvlJc w:val="left"/>
      <w:pPr>
        <w:ind w:left="765" w:hanging="405"/>
      </w:pPr>
    </w:lvl>
  </w:abstractNum>
  <w:abstractNum w:abstractNumId="31" w15:restartNumberingAfterBreak="0">
    <w:nsid w:val="3B655B73"/>
    <w:multiLevelType w:val="hybridMultilevel"/>
    <w:tmpl w:val="4C244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F4C7DBB"/>
    <w:multiLevelType w:val="hybridMultilevel"/>
    <w:tmpl w:val="A4BA2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2672632"/>
    <w:multiLevelType w:val="singleLevel"/>
    <w:tmpl w:val="E4EE00B0"/>
    <w:lvl w:ilvl="0">
      <w:start w:val="1"/>
      <w:numFmt w:val="decimal"/>
      <w:lvlText w:val="%1."/>
      <w:legacy w:legacy="1" w:legacySpace="0" w:legacyIndent="360"/>
      <w:lvlJc w:val="left"/>
      <w:pPr>
        <w:ind w:left="360" w:hanging="360"/>
      </w:pPr>
    </w:lvl>
  </w:abstractNum>
  <w:abstractNum w:abstractNumId="34" w15:restartNumberingAfterBreak="0">
    <w:nsid w:val="5AC21F76"/>
    <w:multiLevelType w:val="singleLevel"/>
    <w:tmpl w:val="E4EE00B0"/>
    <w:lvl w:ilvl="0">
      <w:start w:val="1"/>
      <w:numFmt w:val="decimal"/>
      <w:lvlText w:val="%1."/>
      <w:legacy w:legacy="1" w:legacySpace="0" w:legacyIndent="360"/>
      <w:lvlJc w:val="left"/>
      <w:pPr>
        <w:ind w:left="360" w:hanging="360"/>
      </w:pPr>
    </w:lvl>
  </w:abstractNum>
  <w:abstractNum w:abstractNumId="35" w15:restartNumberingAfterBreak="0">
    <w:nsid w:val="5B313AA6"/>
    <w:multiLevelType w:val="singleLevel"/>
    <w:tmpl w:val="E4EE00B0"/>
    <w:lvl w:ilvl="0">
      <w:start w:val="1"/>
      <w:numFmt w:val="decimal"/>
      <w:lvlText w:val="%1."/>
      <w:legacy w:legacy="1" w:legacySpace="0" w:legacyIndent="360"/>
      <w:lvlJc w:val="left"/>
      <w:pPr>
        <w:ind w:left="360" w:hanging="360"/>
      </w:pPr>
    </w:lvl>
  </w:abstractNum>
  <w:abstractNum w:abstractNumId="36" w15:restartNumberingAfterBreak="0">
    <w:nsid w:val="63AC192B"/>
    <w:multiLevelType w:val="hybridMultilevel"/>
    <w:tmpl w:val="05943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06CC2"/>
    <w:multiLevelType w:val="singleLevel"/>
    <w:tmpl w:val="0D8E63AE"/>
    <w:lvl w:ilvl="0">
      <w:start w:val="1"/>
      <w:numFmt w:val="decimal"/>
      <w:lvlText w:val="%1."/>
      <w:legacy w:legacy="1" w:legacySpace="0" w:legacyIndent="360"/>
      <w:lvlJc w:val="left"/>
      <w:pPr>
        <w:ind w:left="360" w:hanging="360"/>
      </w:pPr>
    </w:lvl>
  </w:abstractNum>
  <w:abstractNum w:abstractNumId="38" w15:restartNumberingAfterBreak="0">
    <w:nsid w:val="66C31FF0"/>
    <w:multiLevelType w:val="singleLevel"/>
    <w:tmpl w:val="E4EE00B0"/>
    <w:lvl w:ilvl="0">
      <w:start w:val="1"/>
      <w:numFmt w:val="decimal"/>
      <w:lvlText w:val="%1."/>
      <w:legacy w:legacy="1" w:legacySpace="0" w:legacyIndent="360"/>
      <w:lvlJc w:val="left"/>
      <w:pPr>
        <w:ind w:left="360" w:hanging="360"/>
      </w:pPr>
    </w:lvl>
  </w:abstractNum>
  <w:abstractNum w:abstractNumId="39" w15:restartNumberingAfterBreak="0">
    <w:nsid w:val="695E1A9F"/>
    <w:multiLevelType w:val="hybridMultilevel"/>
    <w:tmpl w:val="07A21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024BA"/>
    <w:multiLevelType w:val="hybridMultilevel"/>
    <w:tmpl w:val="49B63CAA"/>
    <w:lvl w:ilvl="0" w:tplc="F046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D0956"/>
    <w:multiLevelType w:val="hybridMultilevel"/>
    <w:tmpl w:val="F9B6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21DE1"/>
    <w:multiLevelType w:val="hybridMultilevel"/>
    <w:tmpl w:val="02D63CFE"/>
    <w:lvl w:ilvl="0" w:tplc="6EAE6E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7103D2"/>
    <w:multiLevelType w:val="singleLevel"/>
    <w:tmpl w:val="E4EE00B0"/>
    <w:lvl w:ilvl="0">
      <w:start w:val="1"/>
      <w:numFmt w:val="decimal"/>
      <w:lvlText w:val="%1."/>
      <w:legacy w:legacy="1" w:legacySpace="0" w:legacyIndent="360"/>
      <w:lvlJc w:val="left"/>
      <w:pPr>
        <w:ind w:left="360" w:hanging="360"/>
      </w:pPr>
    </w:lvl>
  </w:abstractNum>
  <w:abstractNum w:abstractNumId="44" w15:restartNumberingAfterBreak="0">
    <w:nsid w:val="7A136C4D"/>
    <w:multiLevelType w:val="hybridMultilevel"/>
    <w:tmpl w:val="FC5C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E7E34"/>
    <w:multiLevelType w:val="hybridMultilevel"/>
    <w:tmpl w:val="62EED026"/>
    <w:lvl w:ilvl="0" w:tplc="B98474E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26E97"/>
    <w:multiLevelType w:val="hybridMultilevel"/>
    <w:tmpl w:val="B9768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146A8C"/>
    <w:multiLevelType w:val="hybridMultilevel"/>
    <w:tmpl w:val="C7DCC1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22"/>
  </w:num>
  <w:num w:numId="4">
    <w:abstractNumId w:val="30"/>
  </w:num>
  <w:num w:numId="5">
    <w:abstractNumId w:val="32"/>
  </w:num>
  <w:num w:numId="6">
    <w:abstractNumId w:val="8"/>
  </w:num>
  <w:num w:numId="7">
    <w:abstractNumId w:val="28"/>
  </w:num>
  <w:num w:numId="8">
    <w:abstractNumId w:val="15"/>
  </w:num>
  <w:num w:numId="9">
    <w:abstractNumId w:val="26"/>
  </w:num>
  <w:num w:numId="10">
    <w:abstractNumId w:val="19"/>
  </w:num>
  <w:num w:numId="11">
    <w:abstractNumId w:val="3"/>
  </w:num>
  <w:num w:numId="12">
    <w:abstractNumId w:val="11"/>
  </w:num>
  <w:num w:numId="13">
    <w:abstractNumId w:val="6"/>
  </w:num>
  <w:num w:numId="14">
    <w:abstractNumId w:val="43"/>
  </w:num>
  <w:num w:numId="15">
    <w:abstractNumId w:val="41"/>
  </w:num>
  <w:num w:numId="16">
    <w:abstractNumId w:val="36"/>
  </w:num>
  <w:num w:numId="17">
    <w:abstractNumId w:val="2"/>
  </w:num>
  <w:num w:numId="18">
    <w:abstractNumId w:val="10"/>
  </w:num>
  <w:num w:numId="19">
    <w:abstractNumId w:val="21"/>
  </w:num>
  <w:num w:numId="20">
    <w:abstractNumId w:val="42"/>
  </w:num>
  <w:num w:numId="21">
    <w:abstractNumId w:val="23"/>
  </w:num>
  <w:num w:numId="22">
    <w:abstractNumId w:val="16"/>
  </w:num>
  <w:num w:numId="23">
    <w:abstractNumId w:val="9"/>
  </w:num>
  <w:num w:numId="24">
    <w:abstractNumId w:val="47"/>
  </w:num>
  <w:num w:numId="25">
    <w:abstractNumId w:val="1"/>
  </w:num>
  <w:num w:numId="26">
    <w:abstractNumId w:val="40"/>
  </w:num>
  <w:num w:numId="27">
    <w:abstractNumId w:val="44"/>
  </w:num>
  <w:num w:numId="28">
    <w:abstractNumId w:val="14"/>
  </w:num>
  <w:num w:numId="29">
    <w:abstractNumId w:val="34"/>
  </w:num>
  <w:num w:numId="30">
    <w:abstractNumId w:val="13"/>
  </w:num>
  <w:num w:numId="31">
    <w:abstractNumId w:val="38"/>
  </w:num>
  <w:num w:numId="32">
    <w:abstractNumId w:val="45"/>
  </w:num>
  <w:num w:numId="33">
    <w:abstractNumId w:val="46"/>
  </w:num>
  <w:num w:numId="34">
    <w:abstractNumId w:val="18"/>
  </w:num>
  <w:num w:numId="35">
    <w:abstractNumId w:val="35"/>
  </w:num>
  <w:num w:numId="36">
    <w:abstractNumId w:val="33"/>
  </w:num>
  <w:num w:numId="37">
    <w:abstractNumId w:val="25"/>
  </w:num>
  <w:num w:numId="38">
    <w:abstractNumId w:val="27"/>
  </w:num>
  <w:num w:numId="39">
    <w:abstractNumId w:val="17"/>
  </w:num>
  <w:num w:numId="40">
    <w:abstractNumId w:val="12"/>
  </w:num>
  <w:num w:numId="41">
    <w:abstractNumId w:val="0"/>
  </w:num>
  <w:num w:numId="42">
    <w:abstractNumId w:val="31"/>
  </w:num>
  <w:num w:numId="43">
    <w:abstractNumId w:val="39"/>
  </w:num>
  <w:num w:numId="44">
    <w:abstractNumId w:val="4"/>
  </w:num>
  <w:num w:numId="45">
    <w:abstractNumId w:val="20"/>
  </w:num>
  <w:num w:numId="46">
    <w:abstractNumId w:val="24"/>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5"/>
  <w:drawingGridVerticalSpacing w:val="115"/>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268"/>
    <w:rsid w:val="00010C81"/>
    <w:rsid w:val="000367FD"/>
    <w:rsid w:val="00043B89"/>
    <w:rsid w:val="0005370F"/>
    <w:rsid w:val="00055AA8"/>
    <w:rsid w:val="0006173C"/>
    <w:rsid w:val="00064280"/>
    <w:rsid w:val="00072224"/>
    <w:rsid w:val="000843EC"/>
    <w:rsid w:val="000854A3"/>
    <w:rsid w:val="00085982"/>
    <w:rsid w:val="00092852"/>
    <w:rsid w:val="000B05D0"/>
    <w:rsid w:val="000C0E9F"/>
    <w:rsid w:val="000C6095"/>
    <w:rsid w:val="000F7898"/>
    <w:rsid w:val="00103F4D"/>
    <w:rsid w:val="001235E8"/>
    <w:rsid w:val="001300AB"/>
    <w:rsid w:val="00130333"/>
    <w:rsid w:val="00135DEB"/>
    <w:rsid w:val="00152F37"/>
    <w:rsid w:val="001542F7"/>
    <w:rsid w:val="00154649"/>
    <w:rsid w:val="00154B05"/>
    <w:rsid w:val="00154C5F"/>
    <w:rsid w:val="00167E06"/>
    <w:rsid w:val="00174207"/>
    <w:rsid w:val="001A3954"/>
    <w:rsid w:val="001C683E"/>
    <w:rsid w:val="001D4DE3"/>
    <w:rsid w:val="001E3900"/>
    <w:rsid w:val="001F19C8"/>
    <w:rsid w:val="00201D2B"/>
    <w:rsid w:val="00207757"/>
    <w:rsid w:val="002315E1"/>
    <w:rsid w:val="00247DE6"/>
    <w:rsid w:val="00264E17"/>
    <w:rsid w:val="002915D7"/>
    <w:rsid w:val="002A0636"/>
    <w:rsid w:val="002B28F0"/>
    <w:rsid w:val="002E18DF"/>
    <w:rsid w:val="002F3B00"/>
    <w:rsid w:val="00300E31"/>
    <w:rsid w:val="00303430"/>
    <w:rsid w:val="003219D5"/>
    <w:rsid w:val="003243AB"/>
    <w:rsid w:val="003479B6"/>
    <w:rsid w:val="00347DD0"/>
    <w:rsid w:val="003500CE"/>
    <w:rsid w:val="0035355B"/>
    <w:rsid w:val="00371714"/>
    <w:rsid w:val="003747C5"/>
    <w:rsid w:val="00393E4B"/>
    <w:rsid w:val="00395B65"/>
    <w:rsid w:val="003C11BB"/>
    <w:rsid w:val="003C1485"/>
    <w:rsid w:val="003C16C4"/>
    <w:rsid w:val="003C35B9"/>
    <w:rsid w:val="003C6EE4"/>
    <w:rsid w:val="003E237E"/>
    <w:rsid w:val="003E3D00"/>
    <w:rsid w:val="00406827"/>
    <w:rsid w:val="00423E56"/>
    <w:rsid w:val="00435627"/>
    <w:rsid w:val="00440D2C"/>
    <w:rsid w:val="00486910"/>
    <w:rsid w:val="004C2EA9"/>
    <w:rsid w:val="004C5D43"/>
    <w:rsid w:val="004E6626"/>
    <w:rsid w:val="004E6CAC"/>
    <w:rsid w:val="004F7B84"/>
    <w:rsid w:val="00501977"/>
    <w:rsid w:val="00502903"/>
    <w:rsid w:val="00502F97"/>
    <w:rsid w:val="00506E88"/>
    <w:rsid w:val="0052423C"/>
    <w:rsid w:val="0053357F"/>
    <w:rsid w:val="00566A1F"/>
    <w:rsid w:val="00587B1B"/>
    <w:rsid w:val="005A4E21"/>
    <w:rsid w:val="005B4205"/>
    <w:rsid w:val="005B63B8"/>
    <w:rsid w:val="005B72CE"/>
    <w:rsid w:val="005C06DB"/>
    <w:rsid w:val="005C6535"/>
    <w:rsid w:val="005C6C89"/>
    <w:rsid w:val="005F007E"/>
    <w:rsid w:val="005F2F8D"/>
    <w:rsid w:val="006050EC"/>
    <w:rsid w:val="00621EBD"/>
    <w:rsid w:val="006313A6"/>
    <w:rsid w:val="006403F1"/>
    <w:rsid w:val="00643FAC"/>
    <w:rsid w:val="00646C51"/>
    <w:rsid w:val="0067101A"/>
    <w:rsid w:val="006955DB"/>
    <w:rsid w:val="006A2930"/>
    <w:rsid w:val="006B6879"/>
    <w:rsid w:val="006D6B42"/>
    <w:rsid w:val="006D6DF7"/>
    <w:rsid w:val="006E4289"/>
    <w:rsid w:val="006E5499"/>
    <w:rsid w:val="006E55DB"/>
    <w:rsid w:val="006F2CA7"/>
    <w:rsid w:val="006F2EA1"/>
    <w:rsid w:val="007061CE"/>
    <w:rsid w:val="007063F6"/>
    <w:rsid w:val="00725291"/>
    <w:rsid w:val="00734CF2"/>
    <w:rsid w:val="007532F3"/>
    <w:rsid w:val="007760AF"/>
    <w:rsid w:val="007844EE"/>
    <w:rsid w:val="007929A3"/>
    <w:rsid w:val="007A02F9"/>
    <w:rsid w:val="007A100F"/>
    <w:rsid w:val="007B229B"/>
    <w:rsid w:val="007B4F7E"/>
    <w:rsid w:val="007C339B"/>
    <w:rsid w:val="007F23EA"/>
    <w:rsid w:val="0080593E"/>
    <w:rsid w:val="00832571"/>
    <w:rsid w:val="00883DCF"/>
    <w:rsid w:val="00890986"/>
    <w:rsid w:val="008C34A5"/>
    <w:rsid w:val="008C4C59"/>
    <w:rsid w:val="008D6D1B"/>
    <w:rsid w:val="008E4ECB"/>
    <w:rsid w:val="008E7993"/>
    <w:rsid w:val="00911A58"/>
    <w:rsid w:val="009230B3"/>
    <w:rsid w:val="00923177"/>
    <w:rsid w:val="00945B55"/>
    <w:rsid w:val="00951F22"/>
    <w:rsid w:val="00962B04"/>
    <w:rsid w:val="00972898"/>
    <w:rsid w:val="009778DA"/>
    <w:rsid w:val="00994910"/>
    <w:rsid w:val="009A0858"/>
    <w:rsid w:val="009A173E"/>
    <w:rsid w:val="009A17A1"/>
    <w:rsid w:val="009D4D98"/>
    <w:rsid w:val="009E7020"/>
    <w:rsid w:val="009E7643"/>
    <w:rsid w:val="00A0544D"/>
    <w:rsid w:val="00A20573"/>
    <w:rsid w:val="00A25A9E"/>
    <w:rsid w:val="00A266E9"/>
    <w:rsid w:val="00A27F75"/>
    <w:rsid w:val="00A316F1"/>
    <w:rsid w:val="00A333F7"/>
    <w:rsid w:val="00A33EED"/>
    <w:rsid w:val="00A34DE6"/>
    <w:rsid w:val="00A46A02"/>
    <w:rsid w:val="00A532FA"/>
    <w:rsid w:val="00A6440E"/>
    <w:rsid w:val="00A6641A"/>
    <w:rsid w:val="00A86084"/>
    <w:rsid w:val="00A876BF"/>
    <w:rsid w:val="00AB0D20"/>
    <w:rsid w:val="00AC1B91"/>
    <w:rsid w:val="00AC3CE7"/>
    <w:rsid w:val="00AF19BD"/>
    <w:rsid w:val="00B02DB7"/>
    <w:rsid w:val="00B105C1"/>
    <w:rsid w:val="00B217AB"/>
    <w:rsid w:val="00B33D6D"/>
    <w:rsid w:val="00B4347A"/>
    <w:rsid w:val="00B60A1A"/>
    <w:rsid w:val="00B60D38"/>
    <w:rsid w:val="00B61A78"/>
    <w:rsid w:val="00B62667"/>
    <w:rsid w:val="00B71A6C"/>
    <w:rsid w:val="00B94CA7"/>
    <w:rsid w:val="00B96815"/>
    <w:rsid w:val="00BA4E17"/>
    <w:rsid w:val="00BD1276"/>
    <w:rsid w:val="00BD3EB9"/>
    <w:rsid w:val="00BE3642"/>
    <w:rsid w:val="00BE3744"/>
    <w:rsid w:val="00BF2079"/>
    <w:rsid w:val="00BF3DEA"/>
    <w:rsid w:val="00BF5ECE"/>
    <w:rsid w:val="00C0272B"/>
    <w:rsid w:val="00C26B29"/>
    <w:rsid w:val="00C437E7"/>
    <w:rsid w:val="00C5394B"/>
    <w:rsid w:val="00C57557"/>
    <w:rsid w:val="00C75687"/>
    <w:rsid w:val="00C77EC7"/>
    <w:rsid w:val="00C84D02"/>
    <w:rsid w:val="00CA030C"/>
    <w:rsid w:val="00CA34AE"/>
    <w:rsid w:val="00CB4B51"/>
    <w:rsid w:val="00CE0D09"/>
    <w:rsid w:val="00D01F95"/>
    <w:rsid w:val="00D027E8"/>
    <w:rsid w:val="00D02D93"/>
    <w:rsid w:val="00D10B44"/>
    <w:rsid w:val="00D13A94"/>
    <w:rsid w:val="00D23321"/>
    <w:rsid w:val="00D33467"/>
    <w:rsid w:val="00D33585"/>
    <w:rsid w:val="00D458F9"/>
    <w:rsid w:val="00D61280"/>
    <w:rsid w:val="00D722BF"/>
    <w:rsid w:val="00D74EAB"/>
    <w:rsid w:val="00D90CEB"/>
    <w:rsid w:val="00D9396C"/>
    <w:rsid w:val="00DD5D3F"/>
    <w:rsid w:val="00DD5F19"/>
    <w:rsid w:val="00DF1A45"/>
    <w:rsid w:val="00E16E3D"/>
    <w:rsid w:val="00E226F9"/>
    <w:rsid w:val="00E24566"/>
    <w:rsid w:val="00E56268"/>
    <w:rsid w:val="00E7773A"/>
    <w:rsid w:val="00EB47E0"/>
    <w:rsid w:val="00EB5DC7"/>
    <w:rsid w:val="00EB7B00"/>
    <w:rsid w:val="00EC5363"/>
    <w:rsid w:val="00EC746C"/>
    <w:rsid w:val="00EE7EF5"/>
    <w:rsid w:val="00EF6772"/>
    <w:rsid w:val="00F0113D"/>
    <w:rsid w:val="00F06F4B"/>
    <w:rsid w:val="00F43865"/>
    <w:rsid w:val="00F45982"/>
    <w:rsid w:val="00F722E6"/>
    <w:rsid w:val="00F7475C"/>
    <w:rsid w:val="00F815C8"/>
    <w:rsid w:val="00FA697A"/>
    <w:rsid w:val="00FA6BEE"/>
    <w:rsid w:val="00FB2182"/>
    <w:rsid w:val="00FB7AE4"/>
    <w:rsid w:val="00FC3374"/>
    <w:rsid w:val="00FD2EBF"/>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D49472"/>
  <w15:docId w15:val="{26D0A154-66DE-43FF-A15A-019FF1AF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0C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3500CE"/>
    <w:pPr>
      <w:keepNext/>
      <w:tabs>
        <w:tab w:val="center" w:pos="4482"/>
      </w:tabs>
      <w:spacing w:line="228" w:lineRule="auto"/>
      <w:outlineLvl w:val="0"/>
    </w:pPr>
    <w:rPr>
      <w:b/>
      <w:sz w:val="18"/>
    </w:rPr>
  </w:style>
  <w:style w:type="paragraph" w:styleId="Heading2">
    <w:name w:val="heading 2"/>
    <w:basedOn w:val="Normal"/>
    <w:next w:val="Normal"/>
    <w:qFormat/>
    <w:rsid w:val="003500CE"/>
    <w:pPr>
      <w:keepNext/>
      <w:spacing w:line="228" w:lineRule="auto"/>
      <w:jc w:val="center"/>
      <w:outlineLvl w:val="1"/>
    </w:pPr>
    <w:rPr>
      <w:rFonts w:ascii="Arial Black" w:hAnsi="Arial Black"/>
      <w:smallCaps/>
      <w:sz w:val="40"/>
    </w:rPr>
  </w:style>
  <w:style w:type="paragraph" w:styleId="Heading3">
    <w:name w:val="heading 3"/>
    <w:basedOn w:val="Normal"/>
    <w:next w:val="Normal"/>
    <w:qFormat/>
    <w:rsid w:val="003500CE"/>
    <w:pPr>
      <w:keepNext/>
      <w:spacing w:before="160"/>
      <w:jc w:val="center"/>
      <w:outlineLvl w:val="2"/>
    </w:pPr>
    <w:rPr>
      <w:b/>
      <w:i/>
      <w:sz w:val="24"/>
    </w:rPr>
  </w:style>
  <w:style w:type="paragraph" w:styleId="Heading4">
    <w:name w:val="heading 4"/>
    <w:basedOn w:val="Normal"/>
    <w:next w:val="Normal"/>
    <w:link w:val="Heading4Char"/>
    <w:qFormat/>
    <w:rsid w:val="003500CE"/>
    <w:pPr>
      <w:keepNext/>
      <w:spacing w:before="20" w:after="40"/>
      <w:jc w:val="center"/>
      <w:outlineLvl w:val="3"/>
    </w:pPr>
    <w:rPr>
      <w:rFonts w:ascii="Arial Black" w:hAnsi="Arial Black"/>
      <w:sz w:val="36"/>
    </w:rPr>
  </w:style>
  <w:style w:type="paragraph" w:styleId="Heading5">
    <w:name w:val="heading 5"/>
    <w:basedOn w:val="Normal"/>
    <w:next w:val="Normal"/>
    <w:qFormat/>
    <w:rsid w:val="003500CE"/>
    <w:pPr>
      <w:keepNext/>
      <w:spacing w:before="40" w:after="40" w:line="228" w:lineRule="auto"/>
      <w:outlineLvl w:val="4"/>
    </w:pPr>
    <w:rPr>
      <w:b/>
      <w:u w:val="single"/>
    </w:rPr>
  </w:style>
  <w:style w:type="paragraph" w:styleId="Heading6">
    <w:name w:val="heading 6"/>
    <w:basedOn w:val="Normal"/>
    <w:next w:val="Normal"/>
    <w:qFormat/>
    <w:rsid w:val="003500CE"/>
    <w:pPr>
      <w:keepNext/>
      <w:spacing w:before="40" w:after="40" w:line="228" w:lineRule="auto"/>
      <w:outlineLvl w:val="5"/>
    </w:pPr>
    <w:rPr>
      <w:b/>
    </w:rPr>
  </w:style>
  <w:style w:type="paragraph" w:styleId="Heading7">
    <w:name w:val="heading 7"/>
    <w:basedOn w:val="Normal"/>
    <w:next w:val="Normal"/>
    <w:qFormat/>
    <w:rsid w:val="003500CE"/>
    <w:pPr>
      <w:keepNext/>
      <w:spacing w:before="40" w:after="40" w:line="228" w:lineRule="auto"/>
      <w:outlineLvl w:val="6"/>
    </w:pPr>
    <w:rPr>
      <w:rFonts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0CE"/>
    <w:pPr>
      <w:tabs>
        <w:tab w:val="center" w:pos="4320"/>
        <w:tab w:val="right" w:pos="8640"/>
      </w:tabs>
    </w:pPr>
  </w:style>
  <w:style w:type="paragraph" w:styleId="Footer">
    <w:name w:val="footer"/>
    <w:basedOn w:val="Normal"/>
    <w:rsid w:val="003500CE"/>
    <w:pPr>
      <w:tabs>
        <w:tab w:val="center" w:pos="4320"/>
        <w:tab w:val="right" w:pos="8640"/>
      </w:tabs>
    </w:pPr>
  </w:style>
  <w:style w:type="character" w:styleId="PageNumber">
    <w:name w:val="page number"/>
    <w:basedOn w:val="DefaultParagraphFont"/>
    <w:rsid w:val="003500CE"/>
  </w:style>
  <w:style w:type="paragraph" w:styleId="BodyTextIndent">
    <w:name w:val="Body Text Indent"/>
    <w:basedOn w:val="Normal"/>
    <w:rsid w:val="003500CE"/>
    <w:pPr>
      <w:spacing w:line="228" w:lineRule="auto"/>
      <w:ind w:left="-4" w:firstLine="4"/>
    </w:pPr>
    <w:rPr>
      <w:sz w:val="18"/>
    </w:rPr>
  </w:style>
  <w:style w:type="paragraph" w:styleId="BodyText2">
    <w:name w:val="Body Text 2"/>
    <w:basedOn w:val="Normal"/>
    <w:rsid w:val="003500CE"/>
    <w:pPr>
      <w:spacing w:before="60" w:after="60"/>
    </w:pPr>
    <w:rPr>
      <w:rFonts w:ascii="Times New Roman" w:hAnsi="Times New Roman"/>
    </w:rPr>
  </w:style>
  <w:style w:type="paragraph" w:styleId="BodyTextIndent2">
    <w:name w:val="Body Text Indent 2"/>
    <w:basedOn w:val="Normal"/>
    <w:rsid w:val="003500CE"/>
    <w:pPr>
      <w:spacing w:before="60" w:after="60"/>
      <w:ind w:left="-18" w:firstLine="18"/>
    </w:pPr>
  </w:style>
  <w:style w:type="paragraph" w:styleId="BodyText">
    <w:name w:val="Body Text"/>
    <w:basedOn w:val="Normal"/>
    <w:rsid w:val="003500CE"/>
    <w:pPr>
      <w:spacing w:before="60" w:after="60"/>
    </w:pPr>
    <w:rPr>
      <w:sz w:val="18"/>
    </w:rPr>
  </w:style>
  <w:style w:type="paragraph" w:styleId="BodyText3">
    <w:name w:val="Body Text 3"/>
    <w:basedOn w:val="Normal"/>
    <w:rsid w:val="003500CE"/>
    <w:pPr>
      <w:jc w:val="both"/>
    </w:pPr>
  </w:style>
  <w:style w:type="paragraph" w:styleId="BlockText">
    <w:name w:val="Block Text"/>
    <w:basedOn w:val="Normal"/>
    <w:rsid w:val="003500CE"/>
    <w:pPr>
      <w:spacing w:line="228" w:lineRule="auto"/>
      <w:ind w:left="342" w:right="72" w:hanging="342"/>
    </w:pPr>
    <w:rPr>
      <w:sz w:val="18"/>
    </w:rPr>
  </w:style>
  <w:style w:type="paragraph" w:styleId="BodyTextIndent3">
    <w:name w:val="Body Text Indent 3"/>
    <w:basedOn w:val="Normal"/>
    <w:rsid w:val="003500CE"/>
    <w:pPr>
      <w:framePr w:hSpace="180" w:wrap="around" w:vAnchor="text" w:hAnchor="text" w:xAlign="right" w:y="1"/>
      <w:spacing w:line="228" w:lineRule="auto"/>
      <w:ind w:left="-18"/>
      <w:suppressOverlap/>
    </w:pPr>
  </w:style>
  <w:style w:type="paragraph" w:customStyle="1" w:styleId="TOCBase">
    <w:name w:val="TOC Base"/>
    <w:basedOn w:val="Normal"/>
    <w:rsid w:val="003500CE"/>
    <w:pPr>
      <w:tabs>
        <w:tab w:val="right" w:leader="dot" w:pos="6480"/>
      </w:tabs>
      <w:overflowPunct/>
      <w:autoSpaceDE/>
      <w:autoSpaceDN/>
      <w:adjustRightInd/>
      <w:spacing w:after="240" w:line="240" w:lineRule="atLeast"/>
      <w:textAlignment w:val="auto"/>
    </w:pPr>
    <w:rPr>
      <w:spacing w:val="-5"/>
      <w:sz w:val="20"/>
      <w:lang w:val="en-CA"/>
    </w:rPr>
  </w:style>
  <w:style w:type="paragraph" w:styleId="DocumentMap">
    <w:name w:val="Document Map"/>
    <w:basedOn w:val="Normal"/>
    <w:semiHidden/>
    <w:rsid w:val="003500CE"/>
    <w:pPr>
      <w:shd w:val="clear" w:color="auto" w:fill="000080"/>
    </w:pPr>
    <w:rPr>
      <w:rFonts w:ascii="Tahoma" w:hAnsi="Tahoma" w:cs="Tahoma"/>
      <w:sz w:val="20"/>
    </w:rPr>
  </w:style>
  <w:style w:type="paragraph" w:styleId="BalloonText">
    <w:name w:val="Balloon Text"/>
    <w:basedOn w:val="Normal"/>
    <w:link w:val="BalloonTextChar"/>
    <w:rsid w:val="009230B3"/>
    <w:rPr>
      <w:rFonts w:ascii="Tahoma" w:hAnsi="Tahoma" w:cs="Tahoma"/>
      <w:sz w:val="16"/>
      <w:szCs w:val="16"/>
    </w:rPr>
  </w:style>
  <w:style w:type="character" w:customStyle="1" w:styleId="BalloonTextChar">
    <w:name w:val="Balloon Text Char"/>
    <w:basedOn w:val="DefaultParagraphFont"/>
    <w:link w:val="BalloonText"/>
    <w:rsid w:val="009230B3"/>
    <w:rPr>
      <w:rFonts w:ascii="Tahoma" w:hAnsi="Tahoma" w:cs="Tahoma"/>
      <w:sz w:val="16"/>
      <w:szCs w:val="16"/>
    </w:rPr>
  </w:style>
  <w:style w:type="paragraph" w:styleId="ListParagraph">
    <w:name w:val="List Paragraph"/>
    <w:basedOn w:val="Normal"/>
    <w:uiPriority w:val="34"/>
    <w:qFormat/>
    <w:rsid w:val="00B105C1"/>
    <w:pPr>
      <w:ind w:left="720"/>
      <w:contextualSpacing/>
    </w:pPr>
  </w:style>
  <w:style w:type="character" w:customStyle="1" w:styleId="pslongeditbox">
    <w:name w:val="pslongeditbox"/>
    <w:basedOn w:val="DefaultParagraphFont"/>
    <w:rsid w:val="002E18DF"/>
  </w:style>
  <w:style w:type="character" w:styleId="Strong">
    <w:name w:val="Strong"/>
    <w:basedOn w:val="DefaultParagraphFont"/>
    <w:uiPriority w:val="22"/>
    <w:qFormat/>
    <w:rsid w:val="006E5499"/>
    <w:rPr>
      <w:b/>
      <w:bCs/>
    </w:rPr>
  </w:style>
  <w:style w:type="character" w:customStyle="1" w:styleId="Heading4Char">
    <w:name w:val="Heading 4 Char"/>
    <w:basedOn w:val="DefaultParagraphFont"/>
    <w:link w:val="Heading4"/>
    <w:rsid w:val="00C0272B"/>
    <w:rPr>
      <w:rFonts w:ascii="Arial Black" w:hAnsi="Arial Black"/>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593">
      <w:bodyDiv w:val="1"/>
      <w:marLeft w:val="0"/>
      <w:marRight w:val="0"/>
      <w:marTop w:val="0"/>
      <w:marBottom w:val="0"/>
      <w:divBdr>
        <w:top w:val="none" w:sz="0" w:space="0" w:color="auto"/>
        <w:left w:val="none" w:sz="0" w:space="0" w:color="auto"/>
        <w:bottom w:val="none" w:sz="0" w:space="0" w:color="auto"/>
        <w:right w:val="none" w:sz="0" w:space="0" w:color="auto"/>
      </w:divBdr>
      <w:divsChild>
        <w:div w:id="588389965">
          <w:marLeft w:val="0"/>
          <w:marRight w:val="0"/>
          <w:marTop w:val="0"/>
          <w:marBottom w:val="0"/>
          <w:divBdr>
            <w:top w:val="none" w:sz="0" w:space="0" w:color="auto"/>
            <w:left w:val="none" w:sz="0" w:space="0" w:color="auto"/>
            <w:bottom w:val="none" w:sz="0" w:space="0" w:color="auto"/>
            <w:right w:val="none" w:sz="0" w:space="0" w:color="auto"/>
          </w:divBdr>
        </w:div>
        <w:div w:id="1990091040">
          <w:marLeft w:val="0"/>
          <w:marRight w:val="0"/>
          <w:marTop w:val="0"/>
          <w:marBottom w:val="0"/>
          <w:divBdr>
            <w:top w:val="none" w:sz="0" w:space="0" w:color="auto"/>
            <w:left w:val="none" w:sz="0" w:space="0" w:color="auto"/>
            <w:bottom w:val="none" w:sz="0" w:space="0" w:color="auto"/>
            <w:right w:val="none" w:sz="0" w:space="0" w:color="auto"/>
          </w:divBdr>
        </w:div>
        <w:div w:id="1047342994">
          <w:marLeft w:val="0"/>
          <w:marRight w:val="0"/>
          <w:marTop w:val="0"/>
          <w:marBottom w:val="0"/>
          <w:divBdr>
            <w:top w:val="none" w:sz="0" w:space="0" w:color="auto"/>
            <w:left w:val="none" w:sz="0" w:space="0" w:color="auto"/>
            <w:bottom w:val="none" w:sz="0" w:space="0" w:color="auto"/>
            <w:right w:val="none" w:sz="0" w:space="0" w:color="auto"/>
          </w:divBdr>
        </w:div>
        <w:div w:id="372848007">
          <w:marLeft w:val="0"/>
          <w:marRight w:val="0"/>
          <w:marTop w:val="0"/>
          <w:marBottom w:val="0"/>
          <w:divBdr>
            <w:top w:val="none" w:sz="0" w:space="0" w:color="auto"/>
            <w:left w:val="none" w:sz="0" w:space="0" w:color="auto"/>
            <w:bottom w:val="none" w:sz="0" w:space="0" w:color="auto"/>
            <w:right w:val="none" w:sz="0" w:space="0" w:color="auto"/>
          </w:divBdr>
        </w:div>
        <w:div w:id="159588399">
          <w:marLeft w:val="0"/>
          <w:marRight w:val="0"/>
          <w:marTop w:val="0"/>
          <w:marBottom w:val="0"/>
          <w:divBdr>
            <w:top w:val="none" w:sz="0" w:space="0" w:color="auto"/>
            <w:left w:val="none" w:sz="0" w:space="0" w:color="auto"/>
            <w:bottom w:val="none" w:sz="0" w:space="0" w:color="auto"/>
            <w:right w:val="none" w:sz="0" w:space="0" w:color="auto"/>
          </w:divBdr>
        </w:div>
        <w:div w:id="1031303750">
          <w:marLeft w:val="0"/>
          <w:marRight w:val="0"/>
          <w:marTop w:val="0"/>
          <w:marBottom w:val="0"/>
          <w:divBdr>
            <w:top w:val="none" w:sz="0" w:space="0" w:color="auto"/>
            <w:left w:val="none" w:sz="0" w:space="0" w:color="auto"/>
            <w:bottom w:val="none" w:sz="0" w:space="0" w:color="auto"/>
            <w:right w:val="none" w:sz="0" w:space="0" w:color="auto"/>
          </w:divBdr>
        </w:div>
        <w:div w:id="132138397">
          <w:marLeft w:val="0"/>
          <w:marRight w:val="0"/>
          <w:marTop w:val="0"/>
          <w:marBottom w:val="0"/>
          <w:divBdr>
            <w:top w:val="none" w:sz="0" w:space="0" w:color="auto"/>
            <w:left w:val="none" w:sz="0" w:space="0" w:color="auto"/>
            <w:bottom w:val="none" w:sz="0" w:space="0" w:color="auto"/>
            <w:right w:val="none" w:sz="0" w:space="0" w:color="auto"/>
          </w:divBdr>
        </w:div>
        <w:div w:id="937713864">
          <w:marLeft w:val="0"/>
          <w:marRight w:val="0"/>
          <w:marTop w:val="0"/>
          <w:marBottom w:val="0"/>
          <w:divBdr>
            <w:top w:val="none" w:sz="0" w:space="0" w:color="auto"/>
            <w:left w:val="none" w:sz="0" w:space="0" w:color="auto"/>
            <w:bottom w:val="none" w:sz="0" w:space="0" w:color="auto"/>
            <w:right w:val="none" w:sz="0" w:space="0" w:color="auto"/>
          </w:divBdr>
        </w:div>
        <w:div w:id="1991592365">
          <w:marLeft w:val="0"/>
          <w:marRight w:val="0"/>
          <w:marTop w:val="0"/>
          <w:marBottom w:val="0"/>
          <w:divBdr>
            <w:top w:val="none" w:sz="0" w:space="0" w:color="auto"/>
            <w:left w:val="none" w:sz="0" w:space="0" w:color="auto"/>
            <w:bottom w:val="none" w:sz="0" w:space="0" w:color="auto"/>
            <w:right w:val="none" w:sz="0" w:space="0" w:color="auto"/>
          </w:divBdr>
        </w:div>
        <w:div w:id="521863555">
          <w:marLeft w:val="0"/>
          <w:marRight w:val="0"/>
          <w:marTop w:val="0"/>
          <w:marBottom w:val="0"/>
          <w:divBdr>
            <w:top w:val="none" w:sz="0" w:space="0" w:color="auto"/>
            <w:left w:val="none" w:sz="0" w:space="0" w:color="auto"/>
            <w:bottom w:val="none" w:sz="0" w:space="0" w:color="auto"/>
            <w:right w:val="none" w:sz="0" w:space="0" w:color="auto"/>
          </w:divBdr>
        </w:div>
        <w:div w:id="388039389">
          <w:marLeft w:val="0"/>
          <w:marRight w:val="0"/>
          <w:marTop w:val="0"/>
          <w:marBottom w:val="0"/>
          <w:divBdr>
            <w:top w:val="none" w:sz="0" w:space="0" w:color="auto"/>
            <w:left w:val="none" w:sz="0" w:space="0" w:color="auto"/>
            <w:bottom w:val="none" w:sz="0" w:space="0" w:color="auto"/>
            <w:right w:val="none" w:sz="0" w:space="0" w:color="auto"/>
          </w:divBdr>
        </w:div>
        <w:div w:id="1433668836">
          <w:marLeft w:val="0"/>
          <w:marRight w:val="0"/>
          <w:marTop w:val="0"/>
          <w:marBottom w:val="0"/>
          <w:divBdr>
            <w:top w:val="none" w:sz="0" w:space="0" w:color="auto"/>
            <w:left w:val="none" w:sz="0" w:space="0" w:color="auto"/>
            <w:bottom w:val="none" w:sz="0" w:space="0" w:color="auto"/>
            <w:right w:val="none" w:sz="0" w:space="0" w:color="auto"/>
          </w:divBdr>
        </w:div>
      </w:divsChild>
    </w:div>
    <w:div w:id="400980553">
      <w:bodyDiv w:val="1"/>
      <w:marLeft w:val="0"/>
      <w:marRight w:val="0"/>
      <w:marTop w:val="0"/>
      <w:marBottom w:val="0"/>
      <w:divBdr>
        <w:top w:val="none" w:sz="0" w:space="0" w:color="auto"/>
        <w:left w:val="none" w:sz="0" w:space="0" w:color="auto"/>
        <w:bottom w:val="none" w:sz="0" w:space="0" w:color="auto"/>
        <w:right w:val="none" w:sz="0" w:space="0" w:color="auto"/>
      </w:divBdr>
      <w:divsChild>
        <w:div w:id="1760829004">
          <w:marLeft w:val="0"/>
          <w:marRight w:val="0"/>
          <w:marTop w:val="0"/>
          <w:marBottom w:val="0"/>
          <w:divBdr>
            <w:top w:val="none" w:sz="0" w:space="0" w:color="auto"/>
            <w:left w:val="none" w:sz="0" w:space="0" w:color="auto"/>
            <w:bottom w:val="none" w:sz="0" w:space="0" w:color="auto"/>
            <w:right w:val="none" w:sz="0" w:space="0" w:color="auto"/>
          </w:divBdr>
        </w:div>
        <w:div w:id="1609193012">
          <w:marLeft w:val="0"/>
          <w:marRight w:val="0"/>
          <w:marTop w:val="0"/>
          <w:marBottom w:val="0"/>
          <w:divBdr>
            <w:top w:val="none" w:sz="0" w:space="0" w:color="auto"/>
            <w:left w:val="none" w:sz="0" w:space="0" w:color="auto"/>
            <w:bottom w:val="none" w:sz="0" w:space="0" w:color="auto"/>
            <w:right w:val="none" w:sz="0" w:space="0" w:color="auto"/>
          </w:divBdr>
        </w:div>
      </w:divsChild>
    </w:div>
    <w:div w:id="965238955">
      <w:bodyDiv w:val="1"/>
      <w:marLeft w:val="0"/>
      <w:marRight w:val="0"/>
      <w:marTop w:val="0"/>
      <w:marBottom w:val="0"/>
      <w:divBdr>
        <w:top w:val="none" w:sz="0" w:space="0" w:color="auto"/>
        <w:left w:val="none" w:sz="0" w:space="0" w:color="auto"/>
        <w:bottom w:val="none" w:sz="0" w:space="0" w:color="auto"/>
        <w:right w:val="none" w:sz="0" w:space="0" w:color="auto"/>
      </w:divBdr>
      <w:divsChild>
        <w:div w:id="1097555805">
          <w:marLeft w:val="0"/>
          <w:marRight w:val="0"/>
          <w:marTop w:val="0"/>
          <w:marBottom w:val="0"/>
          <w:divBdr>
            <w:top w:val="none" w:sz="0" w:space="0" w:color="auto"/>
            <w:left w:val="none" w:sz="0" w:space="0" w:color="auto"/>
            <w:bottom w:val="none" w:sz="0" w:space="0" w:color="auto"/>
            <w:right w:val="none" w:sz="0" w:space="0" w:color="auto"/>
          </w:divBdr>
        </w:div>
        <w:div w:id="669720394">
          <w:marLeft w:val="0"/>
          <w:marRight w:val="0"/>
          <w:marTop w:val="0"/>
          <w:marBottom w:val="0"/>
          <w:divBdr>
            <w:top w:val="none" w:sz="0" w:space="0" w:color="auto"/>
            <w:left w:val="none" w:sz="0" w:space="0" w:color="auto"/>
            <w:bottom w:val="none" w:sz="0" w:space="0" w:color="auto"/>
            <w:right w:val="none" w:sz="0" w:space="0" w:color="auto"/>
          </w:divBdr>
        </w:div>
        <w:div w:id="1877114723">
          <w:marLeft w:val="0"/>
          <w:marRight w:val="0"/>
          <w:marTop w:val="0"/>
          <w:marBottom w:val="0"/>
          <w:divBdr>
            <w:top w:val="none" w:sz="0" w:space="0" w:color="auto"/>
            <w:left w:val="none" w:sz="0" w:space="0" w:color="auto"/>
            <w:bottom w:val="none" w:sz="0" w:space="0" w:color="auto"/>
            <w:right w:val="none" w:sz="0" w:space="0" w:color="auto"/>
          </w:divBdr>
        </w:div>
        <w:div w:id="348458213">
          <w:marLeft w:val="0"/>
          <w:marRight w:val="0"/>
          <w:marTop w:val="0"/>
          <w:marBottom w:val="0"/>
          <w:divBdr>
            <w:top w:val="none" w:sz="0" w:space="0" w:color="auto"/>
            <w:left w:val="none" w:sz="0" w:space="0" w:color="auto"/>
            <w:bottom w:val="none" w:sz="0" w:space="0" w:color="auto"/>
            <w:right w:val="none" w:sz="0" w:space="0" w:color="auto"/>
          </w:divBdr>
        </w:div>
        <w:div w:id="686836601">
          <w:marLeft w:val="0"/>
          <w:marRight w:val="0"/>
          <w:marTop w:val="0"/>
          <w:marBottom w:val="0"/>
          <w:divBdr>
            <w:top w:val="none" w:sz="0" w:space="0" w:color="auto"/>
            <w:left w:val="none" w:sz="0" w:space="0" w:color="auto"/>
            <w:bottom w:val="none" w:sz="0" w:space="0" w:color="auto"/>
            <w:right w:val="none" w:sz="0" w:space="0" w:color="auto"/>
          </w:divBdr>
        </w:div>
        <w:div w:id="29038418">
          <w:marLeft w:val="0"/>
          <w:marRight w:val="0"/>
          <w:marTop w:val="0"/>
          <w:marBottom w:val="0"/>
          <w:divBdr>
            <w:top w:val="none" w:sz="0" w:space="0" w:color="auto"/>
            <w:left w:val="none" w:sz="0" w:space="0" w:color="auto"/>
            <w:bottom w:val="none" w:sz="0" w:space="0" w:color="auto"/>
            <w:right w:val="none" w:sz="0" w:space="0" w:color="auto"/>
          </w:divBdr>
        </w:div>
        <w:div w:id="597982136">
          <w:marLeft w:val="0"/>
          <w:marRight w:val="0"/>
          <w:marTop w:val="0"/>
          <w:marBottom w:val="0"/>
          <w:divBdr>
            <w:top w:val="none" w:sz="0" w:space="0" w:color="auto"/>
            <w:left w:val="none" w:sz="0" w:space="0" w:color="auto"/>
            <w:bottom w:val="none" w:sz="0" w:space="0" w:color="auto"/>
            <w:right w:val="none" w:sz="0" w:space="0" w:color="auto"/>
          </w:divBdr>
        </w:div>
        <w:div w:id="2069454413">
          <w:marLeft w:val="0"/>
          <w:marRight w:val="0"/>
          <w:marTop w:val="0"/>
          <w:marBottom w:val="0"/>
          <w:divBdr>
            <w:top w:val="none" w:sz="0" w:space="0" w:color="auto"/>
            <w:left w:val="none" w:sz="0" w:space="0" w:color="auto"/>
            <w:bottom w:val="none" w:sz="0" w:space="0" w:color="auto"/>
            <w:right w:val="none" w:sz="0" w:space="0" w:color="auto"/>
          </w:divBdr>
        </w:div>
        <w:div w:id="1237982153">
          <w:marLeft w:val="0"/>
          <w:marRight w:val="0"/>
          <w:marTop w:val="0"/>
          <w:marBottom w:val="0"/>
          <w:divBdr>
            <w:top w:val="none" w:sz="0" w:space="0" w:color="auto"/>
            <w:left w:val="none" w:sz="0" w:space="0" w:color="auto"/>
            <w:bottom w:val="none" w:sz="0" w:space="0" w:color="auto"/>
            <w:right w:val="none" w:sz="0" w:space="0" w:color="auto"/>
          </w:divBdr>
        </w:div>
        <w:div w:id="2030641495">
          <w:marLeft w:val="0"/>
          <w:marRight w:val="0"/>
          <w:marTop w:val="0"/>
          <w:marBottom w:val="0"/>
          <w:divBdr>
            <w:top w:val="none" w:sz="0" w:space="0" w:color="auto"/>
            <w:left w:val="none" w:sz="0" w:space="0" w:color="auto"/>
            <w:bottom w:val="none" w:sz="0" w:space="0" w:color="auto"/>
            <w:right w:val="none" w:sz="0" w:space="0" w:color="auto"/>
          </w:divBdr>
        </w:div>
        <w:div w:id="598946896">
          <w:marLeft w:val="0"/>
          <w:marRight w:val="0"/>
          <w:marTop w:val="0"/>
          <w:marBottom w:val="0"/>
          <w:divBdr>
            <w:top w:val="none" w:sz="0" w:space="0" w:color="auto"/>
            <w:left w:val="none" w:sz="0" w:space="0" w:color="auto"/>
            <w:bottom w:val="none" w:sz="0" w:space="0" w:color="auto"/>
            <w:right w:val="none" w:sz="0" w:space="0" w:color="auto"/>
          </w:divBdr>
        </w:div>
        <w:div w:id="1909656698">
          <w:marLeft w:val="0"/>
          <w:marRight w:val="0"/>
          <w:marTop w:val="0"/>
          <w:marBottom w:val="0"/>
          <w:divBdr>
            <w:top w:val="none" w:sz="0" w:space="0" w:color="auto"/>
            <w:left w:val="none" w:sz="0" w:space="0" w:color="auto"/>
            <w:bottom w:val="none" w:sz="0" w:space="0" w:color="auto"/>
            <w:right w:val="none" w:sz="0" w:space="0" w:color="auto"/>
          </w:divBdr>
        </w:div>
        <w:div w:id="1060205387">
          <w:marLeft w:val="0"/>
          <w:marRight w:val="0"/>
          <w:marTop w:val="0"/>
          <w:marBottom w:val="0"/>
          <w:divBdr>
            <w:top w:val="none" w:sz="0" w:space="0" w:color="auto"/>
            <w:left w:val="none" w:sz="0" w:space="0" w:color="auto"/>
            <w:bottom w:val="none" w:sz="0" w:space="0" w:color="auto"/>
            <w:right w:val="none" w:sz="0" w:space="0" w:color="auto"/>
          </w:divBdr>
        </w:div>
      </w:divsChild>
    </w:div>
    <w:div w:id="971861778">
      <w:bodyDiv w:val="1"/>
      <w:marLeft w:val="0"/>
      <w:marRight w:val="0"/>
      <w:marTop w:val="0"/>
      <w:marBottom w:val="0"/>
      <w:divBdr>
        <w:top w:val="none" w:sz="0" w:space="0" w:color="auto"/>
        <w:left w:val="none" w:sz="0" w:space="0" w:color="auto"/>
        <w:bottom w:val="none" w:sz="0" w:space="0" w:color="auto"/>
        <w:right w:val="none" w:sz="0" w:space="0" w:color="auto"/>
      </w:divBdr>
      <w:divsChild>
        <w:div w:id="389809442">
          <w:marLeft w:val="0"/>
          <w:marRight w:val="0"/>
          <w:marTop w:val="0"/>
          <w:marBottom w:val="0"/>
          <w:divBdr>
            <w:top w:val="none" w:sz="0" w:space="0" w:color="auto"/>
            <w:left w:val="none" w:sz="0" w:space="0" w:color="auto"/>
            <w:bottom w:val="none" w:sz="0" w:space="0" w:color="auto"/>
            <w:right w:val="none" w:sz="0" w:space="0" w:color="auto"/>
          </w:divBdr>
        </w:div>
        <w:div w:id="1958678488">
          <w:marLeft w:val="0"/>
          <w:marRight w:val="0"/>
          <w:marTop w:val="0"/>
          <w:marBottom w:val="0"/>
          <w:divBdr>
            <w:top w:val="none" w:sz="0" w:space="0" w:color="auto"/>
            <w:left w:val="none" w:sz="0" w:space="0" w:color="auto"/>
            <w:bottom w:val="none" w:sz="0" w:space="0" w:color="auto"/>
            <w:right w:val="none" w:sz="0" w:space="0" w:color="auto"/>
          </w:divBdr>
        </w:div>
        <w:div w:id="1372917076">
          <w:marLeft w:val="0"/>
          <w:marRight w:val="0"/>
          <w:marTop w:val="0"/>
          <w:marBottom w:val="0"/>
          <w:divBdr>
            <w:top w:val="none" w:sz="0" w:space="0" w:color="auto"/>
            <w:left w:val="none" w:sz="0" w:space="0" w:color="auto"/>
            <w:bottom w:val="none" w:sz="0" w:space="0" w:color="auto"/>
            <w:right w:val="none" w:sz="0" w:space="0" w:color="auto"/>
          </w:divBdr>
        </w:div>
        <w:div w:id="1271547570">
          <w:marLeft w:val="0"/>
          <w:marRight w:val="0"/>
          <w:marTop w:val="0"/>
          <w:marBottom w:val="0"/>
          <w:divBdr>
            <w:top w:val="none" w:sz="0" w:space="0" w:color="auto"/>
            <w:left w:val="none" w:sz="0" w:space="0" w:color="auto"/>
            <w:bottom w:val="none" w:sz="0" w:space="0" w:color="auto"/>
            <w:right w:val="none" w:sz="0" w:space="0" w:color="auto"/>
          </w:divBdr>
        </w:div>
        <w:div w:id="1199467677">
          <w:marLeft w:val="0"/>
          <w:marRight w:val="0"/>
          <w:marTop w:val="0"/>
          <w:marBottom w:val="0"/>
          <w:divBdr>
            <w:top w:val="none" w:sz="0" w:space="0" w:color="auto"/>
            <w:left w:val="none" w:sz="0" w:space="0" w:color="auto"/>
            <w:bottom w:val="none" w:sz="0" w:space="0" w:color="auto"/>
            <w:right w:val="none" w:sz="0" w:space="0" w:color="auto"/>
          </w:divBdr>
        </w:div>
        <w:div w:id="1709068912">
          <w:marLeft w:val="0"/>
          <w:marRight w:val="0"/>
          <w:marTop w:val="0"/>
          <w:marBottom w:val="0"/>
          <w:divBdr>
            <w:top w:val="none" w:sz="0" w:space="0" w:color="auto"/>
            <w:left w:val="none" w:sz="0" w:space="0" w:color="auto"/>
            <w:bottom w:val="none" w:sz="0" w:space="0" w:color="auto"/>
            <w:right w:val="none" w:sz="0" w:space="0" w:color="auto"/>
          </w:divBdr>
        </w:div>
        <w:div w:id="1071653744">
          <w:marLeft w:val="0"/>
          <w:marRight w:val="0"/>
          <w:marTop w:val="0"/>
          <w:marBottom w:val="0"/>
          <w:divBdr>
            <w:top w:val="none" w:sz="0" w:space="0" w:color="auto"/>
            <w:left w:val="none" w:sz="0" w:space="0" w:color="auto"/>
            <w:bottom w:val="none" w:sz="0" w:space="0" w:color="auto"/>
            <w:right w:val="none" w:sz="0" w:space="0" w:color="auto"/>
          </w:divBdr>
        </w:div>
        <w:div w:id="475145395">
          <w:marLeft w:val="0"/>
          <w:marRight w:val="0"/>
          <w:marTop w:val="0"/>
          <w:marBottom w:val="0"/>
          <w:divBdr>
            <w:top w:val="none" w:sz="0" w:space="0" w:color="auto"/>
            <w:left w:val="none" w:sz="0" w:space="0" w:color="auto"/>
            <w:bottom w:val="none" w:sz="0" w:space="0" w:color="auto"/>
            <w:right w:val="none" w:sz="0" w:space="0" w:color="auto"/>
          </w:divBdr>
        </w:div>
        <w:div w:id="1903175294">
          <w:marLeft w:val="0"/>
          <w:marRight w:val="0"/>
          <w:marTop w:val="0"/>
          <w:marBottom w:val="0"/>
          <w:divBdr>
            <w:top w:val="none" w:sz="0" w:space="0" w:color="auto"/>
            <w:left w:val="none" w:sz="0" w:space="0" w:color="auto"/>
            <w:bottom w:val="none" w:sz="0" w:space="0" w:color="auto"/>
            <w:right w:val="none" w:sz="0" w:space="0" w:color="auto"/>
          </w:divBdr>
        </w:div>
      </w:divsChild>
    </w:div>
    <w:div w:id="1093084371">
      <w:bodyDiv w:val="1"/>
      <w:marLeft w:val="0"/>
      <w:marRight w:val="0"/>
      <w:marTop w:val="0"/>
      <w:marBottom w:val="0"/>
      <w:divBdr>
        <w:top w:val="none" w:sz="0" w:space="0" w:color="auto"/>
        <w:left w:val="none" w:sz="0" w:space="0" w:color="auto"/>
        <w:bottom w:val="none" w:sz="0" w:space="0" w:color="auto"/>
        <w:right w:val="none" w:sz="0" w:space="0" w:color="auto"/>
      </w:divBdr>
      <w:divsChild>
        <w:div w:id="1400131668">
          <w:marLeft w:val="0"/>
          <w:marRight w:val="0"/>
          <w:marTop w:val="0"/>
          <w:marBottom w:val="0"/>
          <w:divBdr>
            <w:top w:val="none" w:sz="0" w:space="0" w:color="auto"/>
            <w:left w:val="none" w:sz="0" w:space="0" w:color="auto"/>
            <w:bottom w:val="none" w:sz="0" w:space="0" w:color="auto"/>
            <w:right w:val="none" w:sz="0" w:space="0" w:color="auto"/>
          </w:divBdr>
        </w:div>
        <w:div w:id="1262638894">
          <w:marLeft w:val="0"/>
          <w:marRight w:val="0"/>
          <w:marTop w:val="0"/>
          <w:marBottom w:val="0"/>
          <w:divBdr>
            <w:top w:val="none" w:sz="0" w:space="0" w:color="auto"/>
            <w:left w:val="none" w:sz="0" w:space="0" w:color="auto"/>
            <w:bottom w:val="none" w:sz="0" w:space="0" w:color="auto"/>
            <w:right w:val="none" w:sz="0" w:space="0" w:color="auto"/>
          </w:divBdr>
        </w:div>
        <w:div w:id="714038519">
          <w:marLeft w:val="0"/>
          <w:marRight w:val="0"/>
          <w:marTop w:val="0"/>
          <w:marBottom w:val="0"/>
          <w:divBdr>
            <w:top w:val="none" w:sz="0" w:space="0" w:color="auto"/>
            <w:left w:val="none" w:sz="0" w:space="0" w:color="auto"/>
            <w:bottom w:val="none" w:sz="0" w:space="0" w:color="auto"/>
            <w:right w:val="none" w:sz="0" w:space="0" w:color="auto"/>
          </w:divBdr>
        </w:div>
        <w:div w:id="22943042">
          <w:marLeft w:val="0"/>
          <w:marRight w:val="0"/>
          <w:marTop w:val="0"/>
          <w:marBottom w:val="0"/>
          <w:divBdr>
            <w:top w:val="none" w:sz="0" w:space="0" w:color="auto"/>
            <w:left w:val="none" w:sz="0" w:space="0" w:color="auto"/>
            <w:bottom w:val="none" w:sz="0" w:space="0" w:color="auto"/>
            <w:right w:val="none" w:sz="0" w:space="0" w:color="auto"/>
          </w:divBdr>
        </w:div>
        <w:div w:id="259989281">
          <w:marLeft w:val="0"/>
          <w:marRight w:val="0"/>
          <w:marTop w:val="0"/>
          <w:marBottom w:val="0"/>
          <w:divBdr>
            <w:top w:val="none" w:sz="0" w:space="0" w:color="auto"/>
            <w:left w:val="none" w:sz="0" w:space="0" w:color="auto"/>
            <w:bottom w:val="none" w:sz="0" w:space="0" w:color="auto"/>
            <w:right w:val="none" w:sz="0" w:space="0" w:color="auto"/>
          </w:divBdr>
        </w:div>
        <w:div w:id="1370229232">
          <w:marLeft w:val="0"/>
          <w:marRight w:val="0"/>
          <w:marTop w:val="0"/>
          <w:marBottom w:val="0"/>
          <w:divBdr>
            <w:top w:val="none" w:sz="0" w:space="0" w:color="auto"/>
            <w:left w:val="none" w:sz="0" w:space="0" w:color="auto"/>
            <w:bottom w:val="none" w:sz="0" w:space="0" w:color="auto"/>
            <w:right w:val="none" w:sz="0" w:space="0" w:color="auto"/>
          </w:divBdr>
        </w:div>
        <w:div w:id="1245917085">
          <w:marLeft w:val="0"/>
          <w:marRight w:val="0"/>
          <w:marTop w:val="0"/>
          <w:marBottom w:val="0"/>
          <w:divBdr>
            <w:top w:val="none" w:sz="0" w:space="0" w:color="auto"/>
            <w:left w:val="none" w:sz="0" w:space="0" w:color="auto"/>
            <w:bottom w:val="none" w:sz="0" w:space="0" w:color="auto"/>
            <w:right w:val="none" w:sz="0" w:space="0" w:color="auto"/>
          </w:divBdr>
        </w:div>
        <w:div w:id="526798344">
          <w:marLeft w:val="0"/>
          <w:marRight w:val="0"/>
          <w:marTop w:val="0"/>
          <w:marBottom w:val="0"/>
          <w:divBdr>
            <w:top w:val="none" w:sz="0" w:space="0" w:color="auto"/>
            <w:left w:val="none" w:sz="0" w:space="0" w:color="auto"/>
            <w:bottom w:val="none" w:sz="0" w:space="0" w:color="auto"/>
            <w:right w:val="none" w:sz="0" w:space="0" w:color="auto"/>
          </w:divBdr>
        </w:div>
        <w:div w:id="740055703">
          <w:marLeft w:val="0"/>
          <w:marRight w:val="0"/>
          <w:marTop w:val="0"/>
          <w:marBottom w:val="0"/>
          <w:divBdr>
            <w:top w:val="none" w:sz="0" w:space="0" w:color="auto"/>
            <w:left w:val="none" w:sz="0" w:space="0" w:color="auto"/>
            <w:bottom w:val="none" w:sz="0" w:space="0" w:color="auto"/>
            <w:right w:val="none" w:sz="0" w:space="0" w:color="auto"/>
          </w:divBdr>
        </w:div>
        <w:div w:id="1878810962">
          <w:marLeft w:val="0"/>
          <w:marRight w:val="0"/>
          <w:marTop w:val="0"/>
          <w:marBottom w:val="0"/>
          <w:divBdr>
            <w:top w:val="none" w:sz="0" w:space="0" w:color="auto"/>
            <w:left w:val="none" w:sz="0" w:space="0" w:color="auto"/>
            <w:bottom w:val="none" w:sz="0" w:space="0" w:color="auto"/>
            <w:right w:val="none" w:sz="0" w:space="0" w:color="auto"/>
          </w:divBdr>
        </w:div>
        <w:div w:id="800225197">
          <w:marLeft w:val="0"/>
          <w:marRight w:val="0"/>
          <w:marTop w:val="0"/>
          <w:marBottom w:val="0"/>
          <w:divBdr>
            <w:top w:val="none" w:sz="0" w:space="0" w:color="auto"/>
            <w:left w:val="none" w:sz="0" w:space="0" w:color="auto"/>
            <w:bottom w:val="none" w:sz="0" w:space="0" w:color="auto"/>
            <w:right w:val="none" w:sz="0" w:space="0" w:color="auto"/>
          </w:divBdr>
        </w:div>
      </w:divsChild>
    </w:div>
    <w:div w:id="1242333081">
      <w:bodyDiv w:val="1"/>
      <w:marLeft w:val="0"/>
      <w:marRight w:val="0"/>
      <w:marTop w:val="0"/>
      <w:marBottom w:val="0"/>
      <w:divBdr>
        <w:top w:val="none" w:sz="0" w:space="0" w:color="auto"/>
        <w:left w:val="none" w:sz="0" w:space="0" w:color="auto"/>
        <w:bottom w:val="none" w:sz="0" w:space="0" w:color="auto"/>
        <w:right w:val="none" w:sz="0" w:space="0" w:color="auto"/>
      </w:divBdr>
      <w:divsChild>
        <w:div w:id="1112822111">
          <w:marLeft w:val="0"/>
          <w:marRight w:val="0"/>
          <w:marTop w:val="0"/>
          <w:marBottom w:val="0"/>
          <w:divBdr>
            <w:top w:val="none" w:sz="0" w:space="0" w:color="auto"/>
            <w:left w:val="none" w:sz="0" w:space="0" w:color="auto"/>
            <w:bottom w:val="none" w:sz="0" w:space="0" w:color="auto"/>
            <w:right w:val="none" w:sz="0" w:space="0" w:color="auto"/>
          </w:divBdr>
        </w:div>
        <w:div w:id="919755150">
          <w:marLeft w:val="0"/>
          <w:marRight w:val="0"/>
          <w:marTop w:val="0"/>
          <w:marBottom w:val="0"/>
          <w:divBdr>
            <w:top w:val="none" w:sz="0" w:space="0" w:color="auto"/>
            <w:left w:val="none" w:sz="0" w:space="0" w:color="auto"/>
            <w:bottom w:val="none" w:sz="0" w:space="0" w:color="auto"/>
            <w:right w:val="none" w:sz="0" w:space="0" w:color="auto"/>
          </w:divBdr>
        </w:div>
      </w:divsChild>
    </w:div>
    <w:div w:id="1684669350">
      <w:bodyDiv w:val="1"/>
      <w:marLeft w:val="0"/>
      <w:marRight w:val="0"/>
      <w:marTop w:val="0"/>
      <w:marBottom w:val="0"/>
      <w:divBdr>
        <w:top w:val="none" w:sz="0" w:space="0" w:color="auto"/>
        <w:left w:val="none" w:sz="0" w:space="0" w:color="auto"/>
        <w:bottom w:val="none" w:sz="0" w:space="0" w:color="auto"/>
        <w:right w:val="none" w:sz="0" w:space="0" w:color="auto"/>
      </w:divBdr>
      <w:divsChild>
        <w:div w:id="729889266">
          <w:marLeft w:val="0"/>
          <w:marRight w:val="0"/>
          <w:marTop w:val="0"/>
          <w:marBottom w:val="0"/>
          <w:divBdr>
            <w:top w:val="none" w:sz="0" w:space="0" w:color="auto"/>
            <w:left w:val="none" w:sz="0" w:space="0" w:color="auto"/>
            <w:bottom w:val="none" w:sz="0" w:space="0" w:color="auto"/>
            <w:right w:val="none" w:sz="0" w:space="0" w:color="auto"/>
          </w:divBdr>
        </w:div>
        <w:div w:id="151682556">
          <w:marLeft w:val="0"/>
          <w:marRight w:val="0"/>
          <w:marTop w:val="0"/>
          <w:marBottom w:val="0"/>
          <w:divBdr>
            <w:top w:val="none" w:sz="0" w:space="0" w:color="auto"/>
            <w:left w:val="none" w:sz="0" w:space="0" w:color="auto"/>
            <w:bottom w:val="none" w:sz="0" w:space="0" w:color="auto"/>
            <w:right w:val="none" w:sz="0" w:space="0" w:color="auto"/>
          </w:divBdr>
        </w:div>
        <w:div w:id="1673213626">
          <w:marLeft w:val="0"/>
          <w:marRight w:val="0"/>
          <w:marTop w:val="0"/>
          <w:marBottom w:val="0"/>
          <w:divBdr>
            <w:top w:val="none" w:sz="0" w:space="0" w:color="auto"/>
            <w:left w:val="none" w:sz="0" w:space="0" w:color="auto"/>
            <w:bottom w:val="none" w:sz="0" w:space="0" w:color="auto"/>
            <w:right w:val="none" w:sz="0" w:space="0" w:color="auto"/>
          </w:divBdr>
        </w:div>
        <w:div w:id="565578025">
          <w:marLeft w:val="0"/>
          <w:marRight w:val="0"/>
          <w:marTop w:val="0"/>
          <w:marBottom w:val="0"/>
          <w:divBdr>
            <w:top w:val="none" w:sz="0" w:space="0" w:color="auto"/>
            <w:left w:val="none" w:sz="0" w:space="0" w:color="auto"/>
            <w:bottom w:val="none" w:sz="0" w:space="0" w:color="auto"/>
            <w:right w:val="none" w:sz="0" w:space="0" w:color="auto"/>
          </w:divBdr>
        </w:div>
        <w:div w:id="1852334885">
          <w:marLeft w:val="0"/>
          <w:marRight w:val="0"/>
          <w:marTop w:val="0"/>
          <w:marBottom w:val="0"/>
          <w:divBdr>
            <w:top w:val="none" w:sz="0" w:space="0" w:color="auto"/>
            <w:left w:val="none" w:sz="0" w:space="0" w:color="auto"/>
            <w:bottom w:val="none" w:sz="0" w:space="0" w:color="auto"/>
            <w:right w:val="none" w:sz="0" w:space="0" w:color="auto"/>
          </w:divBdr>
        </w:div>
        <w:div w:id="988556833">
          <w:marLeft w:val="0"/>
          <w:marRight w:val="0"/>
          <w:marTop w:val="0"/>
          <w:marBottom w:val="0"/>
          <w:divBdr>
            <w:top w:val="none" w:sz="0" w:space="0" w:color="auto"/>
            <w:left w:val="none" w:sz="0" w:space="0" w:color="auto"/>
            <w:bottom w:val="none" w:sz="0" w:space="0" w:color="auto"/>
            <w:right w:val="none" w:sz="0" w:space="0" w:color="auto"/>
          </w:divBdr>
        </w:div>
        <w:div w:id="1043601420">
          <w:marLeft w:val="0"/>
          <w:marRight w:val="0"/>
          <w:marTop w:val="0"/>
          <w:marBottom w:val="0"/>
          <w:divBdr>
            <w:top w:val="none" w:sz="0" w:space="0" w:color="auto"/>
            <w:left w:val="none" w:sz="0" w:space="0" w:color="auto"/>
            <w:bottom w:val="none" w:sz="0" w:space="0" w:color="auto"/>
            <w:right w:val="none" w:sz="0" w:space="0" w:color="auto"/>
          </w:divBdr>
        </w:div>
        <w:div w:id="308635838">
          <w:marLeft w:val="0"/>
          <w:marRight w:val="0"/>
          <w:marTop w:val="0"/>
          <w:marBottom w:val="0"/>
          <w:divBdr>
            <w:top w:val="none" w:sz="0" w:space="0" w:color="auto"/>
            <w:left w:val="none" w:sz="0" w:space="0" w:color="auto"/>
            <w:bottom w:val="none" w:sz="0" w:space="0" w:color="auto"/>
            <w:right w:val="none" w:sz="0" w:space="0" w:color="auto"/>
          </w:divBdr>
        </w:div>
        <w:div w:id="1637753695">
          <w:marLeft w:val="0"/>
          <w:marRight w:val="0"/>
          <w:marTop w:val="0"/>
          <w:marBottom w:val="0"/>
          <w:divBdr>
            <w:top w:val="none" w:sz="0" w:space="0" w:color="auto"/>
            <w:left w:val="none" w:sz="0" w:space="0" w:color="auto"/>
            <w:bottom w:val="none" w:sz="0" w:space="0" w:color="auto"/>
            <w:right w:val="none" w:sz="0" w:space="0" w:color="auto"/>
          </w:divBdr>
        </w:div>
        <w:div w:id="134488724">
          <w:marLeft w:val="0"/>
          <w:marRight w:val="0"/>
          <w:marTop w:val="0"/>
          <w:marBottom w:val="0"/>
          <w:divBdr>
            <w:top w:val="none" w:sz="0" w:space="0" w:color="auto"/>
            <w:left w:val="none" w:sz="0" w:space="0" w:color="auto"/>
            <w:bottom w:val="none" w:sz="0" w:space="0" w:color="auto"/>
            <w:right w:val="none" w:sz="0" w:space="0" w:color="auto"/>
          </w:divBdr>
        </w:div>
        <w:div w:id="331684479">
          <w:marLeft w:val="0"/>
          <w:marRight w:val="0"/>
          <w:marTop w:val="0"/>
          <w:marBottom w:val="0"/>
          <w:divBdr>
            <w:top w:val="none" w:sz="0" w:space="0" w:color="auto"/>
            <w:left w:val="none" w:sz="0" w:space="0" w:color="auto"/>
            <w:bottom w:val="none" w:sz="0" w:space="0" w:color="auto"/>
            <w:right w:val="none" w:sz="0" w:space="0" w:color="auto"/>
          </w:divBdr>
        </w:div>
        <w:div w:id="64228232">
          <w:marLeft w:val="0"/>
          <w:marRight w:val="0"/>
          <w:marTop w:val="0"/>
          <w:marBottom w:val="0"/>
          <w:divBdr>
            <w:top w:val="none" w:sz="0" w:space="0" w:color="auto"/>
            <w:left w:val="none" w:sz="0" w:space="0" w:color="auto"/>
            <w:bottom w:val="none" w:sz="0" w:space="0" w:color="auto"/>
            <w:right w:val="none" w:sz="0" w:space="0" w:color="auto"/>
          </w:divBdr>
        </w:div>
        <w:div w:id="2081056958">
          <w:marLeft w:val="0"/>
          <w:marRight w:val="0"/>
          <w:marTop w:val="0"/>
          <w:marBottom w:val="0"/>
          <w:divBdr>
            <w:top w:val="none" w:sz="0" w:space="0" w:color="auto"/>
            <w:left w:val="none" w:sz="0" w:space="0" w:color="auto"/>
            <w:bottom w:val="none" w:sz="0" w:space="0" w:color="auto"/>
            <w:right w:val="none" w:sz="0" w:space="0" w:color="auto"/>
          </w:divBdr>
        </w:div>
      </w:divsChild>
    </w:div>
    <w:div w:id="1737050493">
      <w:bodyDiv w:val="1"/>
      <w:marLeft w:val="0"/>
      <w:marRight w:val="0"/>
      <w:marTop w:val="0"/>
      <w:marBottom w:val="0"/>
      <w:divBdr>
        <w:top w:val="none" w:sz="0" w:space="0" w:color="auto"/>
        <w:left w:val="none" w:sz="0" w:space="0" w:color="auto"/>
        <w:bottom w:val="none" w:sz="0" w:space="0" w:color="auto"/>
        <w:right w:val="none" w:sz="0" w:space="0" w:color="auto"/>
      </w:divBdr>
      <w:divsChild>
        <w:div w:id="1863400945">
          <w:marLeft w:val="0"/>
          <w:marRight w:val="0"/>
          <w:marTop w:val="0"/>
          <w:marBottom w:val="0"/>
          <w:divBdr>
            <w:top w:val="none" w:sz="0" w:space="0" w:color="auto"/>
            <w:left w:val="none" w:sz="0" w:space="0" w:color="auto"/>
            <w:bottom w:val="none" w:sz="0" w:space="0" w:color="auto"/>
            <w:right w:val="none" w:sz="0" w:space="0" w:color="auto"/>
          </w:divBdr>
        </w:div>
        <w:div w:id="1793355976">
          <w:marLeft w:val="0"/>
          <w:marRight w:val="0"/>
          <w:marTop w:val="0"/>
          <w:marBottom w:val="0"/>
          <w:divBdr>
            <w:top w:val="none" w:sz="0" w:space="0" w:color="auto"/>
            <w:left w:val="none" w:sz="0" w:space="0" w:color="auto"/>
            <w:bottom w:val="none" w:sz="0" w:space="0" w:color="auto"/>
            <w:right w:val="none" w:sz="0" w:space="0" w:color="auto"/>
          </w:divBdr>
        </w:div>
        <w:div w:id="1686593138">
          <w:marLeft w:val="0"/>
          <w:marRight w:val="0"/>
          <w:marTop w:val="0"/>
          <w:marBottom w:val="0"/>
          <w:divBdr>
            <w:top w:val="none" w:sz="0" w:space="0" w:color="auto"/>
            <w:left w:val="none" w:sz="0" w:space="0" w:color="auto"/>
            <w:bottom w:val="none" w:sz="0" w:space="0" w:color="auto"/>
            <w:right w:val="none" w:sz="0" w:space="0" w:color="auto"/>
          </w:divBdr>
        </w:div>
      </w:divsChild>
    </w:div>
    <w:div w:id="1847549085">
      <w:bodyDiv w:val="1"/>
      <w:marLeft w:val="0"/>
      <w:marRight w:val="0"/>
      <w:marTop w:val="0"/>
      <w:marBottom w:val="0"/>
      <w:divBdr>
        <w:top w:val="none" w:sz="0" w:space="0" w:color="auto"/>
        <w:left w:val="none" w:sz="0" w:space="0" w:color="auto"/>
        <w:bottom w:val="none" w:sz="0" w:space="0" w:color="auto"/>
        <w:right w:val="none" w:sz="0" w:space="0" w:color="auto"/>
      </w:divBdr>
      <w:divsChild>
        <w:div w:id="829490068">
          <w:marLeft w:val="0"/>
          <w:marRight w:val="0"/>
          <w:marTop w:val="0"/>
          <w:marBottom w:val="0"/>
          <w:divBdr>
            <w:top w:val="none" w:sz="0" w:space="0" w:color="auto"/>
            <w:left w:val="none" w:sz="0" w:space="0" w:color="auto"/>
            <w:bottom w:val="none" w:sz="0" w:space="0" w:color="auto"/>
            <w:right w:val="none" w:sz="0" w:space="0" w:color="auto"/>
          </w:divBdr>
        </w:div>
        <w:div w:id="1446583939">
          <w:marLeft w:val="0"/>
          <w:marRight w:val="0"/>
          <w:marTop w:val="0"/>
          <w:marBottom w:val="0"/>
          <w:divBdr>
            <w:top w:val="none" w:sz="0" w:space="0" w:color="auto"/>
            <w:left w:val="none" w:sz="0" w:space="0" w:color="auto"/>
            <w:bottom w:val="none" w:sz="0" w:space="0" w:color="auto"/>
            <w:right w:val="none" w:sz="0" w:space="0" w:color="auto"/>
          </w:divBdr>
        </w:div>
        <w:div w:id="630332415">
          <w:marLeft w:val="0"/>
          <w:marRight w:val="0"/>
          <w:marTop w:val="0"/>
          <w:marBottom w:val="0"/>
          <w:divBdr>
            <w:top w:val="none" w:sz="0" w:space="0" w:color="auto"/>
            <w:left w:val="none" w:sz="0" w:space="0" w:color="auto"/>
            <w:bottom w:val="none" w:sz="0" w:space="0" w:color="auto"/>
            <w:right w:val="none" w:sz="0" w:space="0" w:color="auto"/>
          </w:divBdr>
        </w:div>
        <w:div w:id="471799097">
          <w:marLeft w:val="0"/>
          <w:marRight w:val="0"/>
          <w:marTop w:val="0"/>
          <w:marBottom w:val="0"/>
          <w:divBdr>
            <w:top w:val="none" w:sz="0" w:space="0" w:color="auto"/>
            <w:left w:val="none" w:sz="0" w:space="0" w:color="auto"/>
            <w:bottom w:val="none" w:sz="0" w:space="0" w:color="auto"/>
            <w:right w:val="none" w:sz="0" w:space="0" w:color="auto"/>
          </w:divBdr>
        </w:div>
        <w:div w:id="1242327712">
          <w:marLeft w:val="0"/>
          <w:marRight w:val="0"/>
          <w:marTop w:val="0"/>
          <w:marBottom w:val="0"/>
          <w:divBdr>
            <w:top w:val="none" w:sz="0" w:space="0" w:color="auto"/>
            <w:left w:val="none" w:sz="0" w:space="0" w:color="auto"/>
            <w:bottom w:val="none" w:sz="0" w:space="0" w:color="auto"/>
            <w:right w:val="none" w:sz="0" w:space="0" w:color="auto"/>
          </w:divBdr>
        </w:div>
        <w:div w:id="521015022">
          <w:marLeft w:val="0"/>
          <w:marRight w:val="0"/>
          <w:marTop w:val="0"/>
          <w:marBottom w:val="0"/>
          <w:divBdr>
            <w:top w:val="none" w:sz="0" w:space="0" w:color="auto"/>
            <w:left w:val="none" w:sz="0" w:space="0" w:color="auto"/>
            <w:bottom w:val="none" w:sz="0" w:space="0" w:color="auto"/>
            <w:right w:val="none" w:sz="0" w:space="0" w:color="auto"/>
          </w:divBdr>
        </w:div>
        <w:div w:id="1107235846">
          <w:marLeft w:val="0"/>
          <w:marRight w:val="0"/>
          <w:marTop w:val="0"/>
          <w:marBottom w:val="0"/>
          <w:divBdr>
            <w:top w:val="none" w:sz="0" w:space="0" w:color="auto"/>
            <w:left w:val="none" w:sz="0" w:space="0" w:color="auto"/>
            <w:bottom w:val="none" w:sz="0" w:space="0" w:color="auto"/>
            <w:right w:val="none" w:sz="0" w:space="0" w:color="auto"/>
          </w:divBdr>
        </w:div>
        <w:div w:id="1167525818">
          <w:marLeft w:val="0"/>
          <w:marRight w:val="0"/>
          <w:marTop w:val="0"/>
          <w:marBottom w:val="0"/>
          <w:divBdr>
            <w:top w:val="none" w:sz="0" w:space="0" w:color="auto"/>
            <w:left w:val="none" w:sz="0" w:space="0" w:color="auto"/>
            <w:bottom w:val="none" w:sz="0" w:space="0" w:color="auto"/>
            <w:right w:val="none" w:sz="0" w:space="0" w:color="auto"/>
          </w:divBdr>
        </w:div>
        <w:div w:id="2112971185">
          <w:marLeft w:val="0"/>
          <w:marRight w:val="0"/>
          <w:marTop w:val="0"/>
          <w:marBottom w:val="0"/>
          <w:divBdr>
            <w:top w:val="none" w:sz="0" w:space="0" w:color="auto"/>
            <w:left w:val="none" w:sz="0" w:space="0" w:color="auto"/>
            <w:bottom w:val="none" w:sz="0" w:space="0" w:color="auto"/>
            <w:right w:val="none" w:sz="0" w:space="0" w:color="auto"/>
          </w:divBdr>
        </w:div>
      </w:divsChild>
    </w:div>
    <w:div w:id="1939949727">
      <w:bodyDiv w:val="1"/>
      <w:marLeft w:val="0"/>
      <w:marRight w:val="0"/>
      <w:marTop w:val="0"/>
      <w:marBottom w:val="0"/>
      <w:divBdr>
        <w:top w:val="none" w:sz="0" w:space="0" w:color="auto"/>
        <w:left w:val="none" w:sz="0" w:space="0" w:color="auto"/>
        <w:bottom w:val="none" w:sz="0" w:space="0" w:color="auto"/>
        <w:right w:val="none" w:sz="0" w:space="0" w:color="auto"/>
      </w:divBdr>
      <w:divsChild>
        <w:div w:id="1919822523">
          <w:marLeft w:val="0"/>
          <w:marRight w:val="0"/>
          <w:marTop w:val="0"/>
          <w:marBottom w:val="0"/>
          <w:divBdr>
            <w:top w:val="none" w:sz="0" w:space="0" w:color="auto"/>
            <w:left w:val="none" w:sz="0" w:space="0" w:color="auto"/>
            <w:bottom w:val="none" w:sz="0" w:space="0" w:color="auto"/>
            <w:right w:val="none" w:sz="0" w:space="0" w:color="auto"/>
          </w:divBdr>
        </w:div>
        <w:div w:id="1477333384">
          <w:marLeft w:val="0"/>
          <w:marRight w:val="0"/>
          <w:marTop w:val="0"/>
          <w:marBottom w:val="0"/>
          <w:divBdr>
            <w:top w:val="none" w:sz="0" w:space="0" w:color="auto"/>
            <w:left w:val="none" w:sz="0" w:space="0" w:color="auto"/>
            <w:bottom w:val="none" w:sz="0" w:space="0" w:color="auto"/>
            <w:right w:val="none" w:sz="0" w:space="0" w:color="auto"/>
          </w:divBdr>
        </w:div>
      </w:divsChild>
    </w:div>
    <w:div w:id="1961110754">
      <w:bodyDiv w:val="1"/>
      <w:marLeft w:val="0"/>
      <w:marRight w:val="0"/>
      <w:marTop w:val="0"/>
      <w:marBottom w:val="0"/>
      <w:divBdr>
        <w:top w:val="none" w:sz="0" w:space="0" w:color="auto"/>
        <w:left w:val="none" w:sz="0" w:space="0" w:color="auto"/>
        <w:bottom w:val="none" w:sz="0" w:space="0" w:color="auto"/>
        <w:right w:val="none" w:sz="0" w:space="0" w:color="auto"/>
      </w:divBdr>
      <w:divsChild>
        <w:div w:id="495270667">
          <w:marLeft w:val="0"/>
          <w:marRight w:val="0"/>
          <w:marTop w:val="0"/>
          <w:marBottom w:val="0"/>
          <w:divBdr>
            <w:top w:val="none" w:sz="0" w:space="0" w:color="auto"/>
            <w:left w:val="none" w:sz="0" w:space="0" w:color="auto"/>
            <w:bottom w:val="none" w:sz="0" w:space="0" w:color="auto"/>
            <w:right w:val="none" w:sz="0" w:space="0" w:color="auto"/>
          </w:divBdr>
        </w:div>
        <w:div w:id="632567523">
          <w:marLeft w:val="0"/>
          <w:marRight w:val="0"/>
          <w:marTop w:val="0"/>
          <w:marBottom w:val="0"/>
          <w:divBdr>
            <w:top w:val="none" w:sz="0" w:space="0" w:color="auto"/>
            <w:left w:val="none" w:sz="0" w:space="0" w:color="auto"/>
            <w:bottom w:val="none" w:sz="0" w:space="0" w:color="auto"/>
            <w:right w:val="none" w:sz="0" w:space="0" w:color="auto"/>
          </w:divBdr>
        </w:div>
        <w:div w:id="677388146">
          <w:marLeft w:val="0"/>
          <w:marRight w:val="0"/>
          <w:marTop w:val="0"/>
          <w:marBottom w:val="0"/>
          <w:divBdr>
            <w:top w:val="none" w:sz="0" w:space="0" w:color="auto"/>
            <w:left w:val="none" w:sz="0" w:space="0" w:color="auto"/>
            <w:bottom w:val="none" w:sz="0" w:space="0" w:color="auto"/>
            <w:right w:val="none" w:sz="0" w:space="0" w:color="auto"/>
          </w:divBdr>
        </w:div>
        <w:div w:id="1889757854">
          <w:marLeft w:val="0"/>
          <w:marRight w:val="0"/>
          <w:marTop w:val="0"/>
          <w:marBottom w:val="0"/>
          <w:divBdr>
            <w:top w:val="none" w:sz="0" w:space="0" w:color="auto"/>
            <w:left w:val="none" w:sz="0" w:space="0" w:color="auto"/>
            <w:bottom w:val="none" w:sz="0" w:space="0" w:color="auto"/>
            <w:right w:val="none" w:sz="0" w:space="0" w:color="auto"/>
          </w:divBdr>
        </w:div>
        <w:div w:id="1308969155">
          <w:marLeft w:val="0"/>
          <w:marRight w:val="0"/>
          <w:marTop w:val="0"/>
          <w:marBottom w:val="0"/>
          <w:divBdr>
            <w:top w:val="none" w:sz="0" w:space="0" w:color="auto"/>
            <w:left w:val="none" w:sz="0" w:space="0" w:color="auto"/>
            <w:bottom w:val="none" w:sz="0" w:space="0" w:color="auto"/>
            <w:right w:val="none" w:sz="0" w:space="0" w:color="auto"/>
          </w:divBdr>
        </w:div>
        <w:div w:id="1903520710">
          <w:marLeft w:val="0"/>
          <w:marRight w:val="0"/>
          <w:marTop w:val="0"/>
          <w:marBottom w:val="0"/>
          <w:divBdr>
            <w:top w:val="none" w:sz="0" w:space="0" w:color="auto"/>
            <w:left w:val="none" w:sz="0" w:space="0" w:color="auto"/>
            <w:bottom w:val="none" w:sz="0" w:space="0" w:color="auto"/>
            <w:right w:val="none" w:sz="0" w:space="0" w:color="auto"/>
          </w:divBdr>
        </w:div>
        <w:div w:id="1011757090">
          <w:marLeft w:val="0"/>
          <w:marRight w:val="0"/>
          <w:marTop w:val="0"/>
          <w:marBottom w:val="0"/>
          <w:divBdr>
            <w:top w:val="none" w:sz="0" w:space="0" w:color="auto"/>
            <w:left w:val="none" w:sz="0" w:space="0" w:color="auto"/>
            <w:bottom w:val="none" w:sz="0" w:space="0" w:color="auto"/>
            <w:right w:val="none" w:sz="0" w:space="0" w:color="auto"/>
          </w:divBdr>
        </w:div>
        <w:div w:id="231357477">
          <w:marLeft w:val="0"/>
          <w:marRight w:val="0"/>
          <w:marTop w:val="0"/>
          <w:marBottom w:val="0"/>
          <w:divBdr>
            <w:top w:val="none" w:sz="0" w:space="0" w:color="auto"/>
            <w:left w:val="none" w:sz="0" w:space="0" w:color="auto"/>
            <w:bottom w:val="none" w:sz="0" w:space="0" w:color="auto"/>
            <w:right w:val="none" w:sz="0" w:space="0" w:color="auto"/>
          </w:divBdr>
        </w:div>
        <w:div w:id="1990477176">
          <w:marLeft w:val="0"/>
          <w:marRight w:val="0"/>
          <w:marTop w:val="0"/>
          <w:marBottom w:val="0"/>
          <w:divBdr>
            <w:top w:val="none" w:sz="0" w:space="0" w:color="auto"/>
            <w:left w:val="none" w:sz="0" w:space="0" w:color="auto"/>
            <w:bottom w:val="none" w:sz="0" w:space="0" w:color="auto"/>
            <w:right w:val="none" w:sz="0" w:space="0" w:color="auto"/>
          </w:divBdr>
        </w:div>
        <w:div w:id="615912286">
          <w:marLeft w:val="0"/>
          <w:marRight w:val="0"/>
          <w:marTop w:val="0"/>
          <w:marBottom w:val="0"/>
          <w:divBdr>
            <w:top w:val="none" w:sz="0" w:space="0" w:color="auto"/>
            <w:left w:val="none" w:sz="0" w:space="0" w:color="auto"/>
            <w:bottom w:val="none" w:sz="0" w:space="0" w:color="auto"/>
            <w:right w:val="none" w:sz="0" w:space="0" w:color="auto"/>
          </w:divBdr>
        </w:div>
        <w:div w:id="390933131">
          <w:marLeft w:val="0"/>
          <w:marRight w:val="0"/>
          <w:marTop w:val="0"/>
          <w:marBottom w:val="0"/>
          <w:divBdr>
            <w:top w:val="none" w:sz="0" w:space="0" w:color="auto"/>
            <w:left w:val="none" w:sz="0" w:space="0" w:color="auto"/>
            <w:bottom w:val="none" w:sz="0" w:space="0" w:color="auto"/>
            <w:right w:val="none" w:sz="0" w:space="0" w:color="auto"/>
          </w:divBdr>
        </w:div>
        <w:div w:id="785393868">
          <w:marLeft w:val="0"/>
          <w:marRight w:val="0"/>
          <w:marTop w:val="0"/>
          <w:marBottom w:val="0"/>
          <w:divBdr>
            <w:top w:val="none" w:sz="0" w:space="0" w:color="auto"/>
            <w:left w:val="none" w:sz="0" w:space="0" w:color="auto"/>
            <w:bottom w:val="none" w:sz="0" w:space="0" w:color="auto"/>
            <w:right w:val="none" w:sz="0" w:space="0" w:color="auto"/>
          </w:divBdr>
        </w:div>
        <w:div w:id="777140738">
          <w:marLeft w:val="0"/>
          <w:marRight w:val="0"/>
          <w:marTop w:val="0"/>
          <w:marBottom w:val="0"/>
          <w:divBdr>
            <w:top w:val="none" w:sz="0" w:space="0" w:color="auto"/>
            <w:left w:val="none" w:sz="0" w:space="0" w:color="auto"/>
            <w:bottom w:val="none" w:sz="0" w:space="0" w:color="auto"/>
            <w:right w:val="none" w:sz="0" w:space="0" w:color="auto"/>
          </w:divBdr>
        </w:div>
        <w:div w:id="10382696">
          <w:marLeft w:val="0"/>
          <w:marRight w:val="0"/>
          <w:marTop w:val="0"/>
          <w:marBottom w:val="0"/>
          <w:divBdr>
            <w:top w:val="none" w:sz="0" w:space="0" w:color="auto"/>
            <w:left w:val="none" w:sz="0" w:space="0" w:color="auto"/>
            <w:bottom w:val="none" w:sz="0" w:space="0" w:color="auto"/>
            <w:right w:val="none" w:sz="0" w:space="0" w:color="auto"/>
          </w:divBdr>
        </w:div>
        <w:div w:id="1388214462">
          <w:marLeft w:val="0"/>
          <w:marRight w:val="0"/>
          <w:marTop w:val="0"/>
          <w:marBottom w:val="0"/>
          <w:divBdr>
            <w:top w:val="none" w:sz="0" w:space="0" w:color="auto"/>
            <w:left w:val="none" w:sz="0" w:space="0" w:color="auto"/>
            <w:bottom w:val="none" w:sz="0" w:space="0" w:color="auto"/>
            <w:right w:val="none" w:sz="0" w:space="0" w:color="auto"/>
          </w:divBdr>
        </w:div>
        <w:div w:id="1198280524">
          <w:marLeft w:val="0"/>
          <w:marRight w:val="0"/>
          <w:marTop w:val="0"/>
          <w:marBottom w:val="0"/>
          <w:divBdr>
            <w:top w:val="none" w:sz="0" w:space="0" w:color="auto"/>
            <w:left w:val="none" w:sz="0" w:space="0" w:color="auto"/>
            <w:bottom w:val="none" w:sz="0" w:space="0" w:color="auto"/>
            <w:right w:val="none" w:sz="0" w:space="0" w:color="auto"/>
          </w:divBdr>
        </w:div>
        <w:div w:id="1113209894">
          <w:marLeft w:val="0"/>
          <w:marRight w:val="0"/>
          <w:marTop w:val="0"/>
          <w:marBottom w:val="0"/>
          <w:divBdr>
            <w:top w:val="none" w:sz="0" w:space="0" w:color="auto"/>
            <w:left w:val="none" w:sz="0" w:space="0" w:color="auto"/>
            <w:bottom w:val="none" w:sz="0" w:space="0" w:color="auto"/>
            <w:right w:val="none" w:sz="0" w:space="0" w:color="auto"/>
          </w:divBdr>
        </w:div>
        <w:div w:id="514922370">
          <w:marLeft w:val="0"/>
          <w:marRight w:val="0"/>
          <w:marTop w:val="0"/>
          <w:marBottom w:val="0"/>
          <w:divBdr>
            <w:top w:val="none" w:sz="0" w:space="0" w:color="auto"/>
            <w:left w:val="none" w:sz="0" w:space="0" w:color="auto"/>
            <w:bottom w:val="none" w:sz="0" w:space="0" w:color="auto"/>
            <w:right w:val="none" w:sz="0" w:space="0" w:color="auto"/>
          </w:divBdr>
        </w:div>
        <w:div w:id="1658456151">
          <w:marLeft w:val="0"/>
          <w:marRight w:val="0"/>
          <w:marTop w:val="0"/>
          <w:marBottom w:val="0"/>
          <w:divBdr>
            <w:top w:val="none" w:sz="0" w:space="0" w:color="auto"/>
            <w:left w:val="none" w:sz="0" w:space="0" w:color="auto"/>
            <w:bottom w:val="none" w:sz="0" w:space="0" w:color="auto"/>
            <w:right w:val="none" w:sz="0" w:space="0" w:color="auto"/>
          </w:divBdr>
        </w:div>
        <w:div w:id="234702115">
          <w:marLeft w:val="0"/>
          <w:marRight w:val="0"/>
          <w:marTop w:val="0"/>
          <w:marBottom w:val="0"/>
          <w:divBdr>
            <w:top w:val="none" w:sz="0" w:space="0" w:color="auto"/>
            <w:left w:val="none" w:sz="0" w:space="0" w:color="auto"/>
            <w:bottom w:val="none" w:sz="0" w:space="0" w:color="auto"/>
            <w:right w:val="none" w:sz="0" w:space="0" w:color="auto"/>
          </w:divBdr>
        </w:div>
        <w:div w:id="1534154841">
          <w:marLeft w:val="0"/>
          <w:marRight w:val="0"/>
          <w:marTop w:val="0"/>
          <w:marBottom w:val="0"/>
          <w:divBdr>
            <w:top w:val="none" w:sz="0" w:space="0" w:color="auto"/>
            <w:left w:val="none" w:sz="0" w:space="0" w:color="auto"/>
            <w:bottom w:val="none" w:sz="0" w:space="0" w:color="auto"/>
            <w:right w:val="none" w:sz="0" w:space="0" w:color="auto"/>
          </w:divBdr>
        </w:div>
        <w:div w:id="2071659484">
          <w:marLeft w:val="0"/>
          <w:marRight w:val="0"/>
          <w:marTop w:val="0"/>
          <w:marBottom w:val="0"/>
          <w:divBdr>
            <w:top w:val="none" w:sz="0" w:space="0" w:color="auto"/>
            <w:left w:val="none" w:sz="0" w:space="0" w:color="auto"/>
            <w:bottom w:val="none" w:sz="0" w:space="0" w:color="auto"/>
            <w:right w:val="none" w:sz="0" w:space="0" w:color="auto"/>
          </w:divBdr>
        </w:div>
        <w:div w:id="106776360">
          <w:marLeft w:val="0"/>
          <w:marRight w:val="0"/>
          <w:marTop w:val="0"/>
          <w:marBottom w:val="0"/>
          <w:divBdr>
            <w:top w:val="none" w:sz="0" w:space="0" w:color="auto"/>
            <w:left w:val="none" w:sz="0" w:space="0" w:color="auto"/>
            <w:bottom w:val="none" w:sz="0" w:space="0" w:color="auto"/>
            <w:right w:val="none" w:sz="0" w:space="0" w:color="auto"/>
          </w:divBdr>
        </w:div>
        <w:div w:id="1778718257">
          <w:marLeft w:val="0"/>
          <w:marRight w:val="0"/>
          <w:marTop w:val="0"/>
          <w:marBottom w:val="0"/>
          <w:divBdr>
            <w:top w:val="none" w:sz="0" w:space="0" w:color="auto"/>
            <w:left w:val="none" w:sz="0" w:space="0" w:color="auto"/>
            <w:bottom w:val="none" w:sz="0" w:space="0" w:color="auto"/>
            <w:right w:val="none" w:sz="0" w:space="0" w:color="auto"/>
          </w:divBdr>
        </w:div>
        <w:div w:id="1377393013">
          <w:marLeft w:val="0"/>
          <w:marRight w:val="0"/>
          <w:marTop w:val="0"/>
          <w:marBottom w:val="0"/>
          <w:divBdr>
            <w:top w:val="none" w:sz="0" w:space="0" w:color="auto"/>
            <w:left w:val="none" w:sz="0" w:space="0" w:color="auto"/>
            <w:bottom w:val="none" w:sz="0" w:space="0" w:color="auto"/>
            <w:right w:val="none" w:sz="0" w:space="0" w:color="auto"/>
          </w:divBdr>
        </w:div>
        <w:div w:id="180703305">
          <w:marLeft w:val="0"/>
          <w:marRight w:val="0"/>
          <w:marTop w:val="0"/>
          <w:marBottom w:val="0"/>
          <w:divBdr>
            <w:top w:val="none" w:sz="0" w:space="0" w:color="auto"/>
            <w:left w:val="none" w:sz="0" w:space="0" w:color="auto"/>
            <w:bottom w:val="none" w:sz="0" w:space="0" w:color="auto"/>
            <w:right w:val="none" w:sz="0" w:space="0" w:color="auto"/>
          </w:divBdr>
        </w:div>
        <w:div w:id="418672906">
          <w:marLeft w:val="0"/>
          <w:marRight w:val="0"/>
          <w:marTop w:val="0"/>
          <w:marBottom w:val="0"/>
          <w:divBdr>
            <w:top w:val="none" w:sz="0" w:space="0" w:color="auto"/>
            <w:left w:val="none" w:sz="0" w:space="0" w:color="auto"/>
            <w:bottom w:val="none" w:sz="0" w:space="0" w:color="auto"/>
            <w:right w:val="none" w:sz="0" w:space="0" w:color="auto"/>
          </w:divBdr>
        </w:div>
        <w:div w:id="941956116">
          <w:marLeft w:val="0"/>
          <w:marRight w:val="0"/>
          <w:marTop w:val="0"/>
          <w:marBottom w:val="0"/>
          <w:divBdr>
            <w:top w:val="none" w:sz="0" w:space="0" w:color="auto"/>
            <w:left w:val="none" w:sz="0" w:space="0" w:color="auto"/>
            <w:bottom w:val="none" w:sz="0" w:space="0" w:color="auto"/>
            <w:right w:val="none" w:sz="0" w:space="0" w:color="auto"/>
          </w:divBdr>
        </w:div>
        <w:div w:id="978801155">
          <w:marLeft w:val="0"/>
          <w:marRight w:val="0"/>
          <w:marTop w:val="0"/>
          <w:marBottom w:val="0"/>
          <w:divBdr>
            <w:top w:val="none" w:sz="0" w:space="0" w:color="auto"/>
            <w:left w:val="none" w:sz="0" w:space="0" w:color="auto"/>
            <w:bottom w:val="none" w:sz="0" w:space="0" w:color="auto"/>
            <w:right w:val="none" w:sz="0" w:space="0" w:color="auto"/>
          </w:divBdr>
        </w:div>
        <w:div w:id="1580867562">
          <w:marLeft w:val="0"/>
          <w:marRight w:val="0"/>
          <w:marTop w:val="0"/>
          <w:marBottom w:val="0"/>
          <w:divBdr>
            <w:top w:val="none" w:sz="0" w:space="0" w:color="auto"/>
            <w:left w:val="none" w:sz="0" w:space="0" w:color="auto"/>
            <w:bottom w:val="none" w:sz="0" w:space="0" w:color="auto"/>
            <w:right w:val="none" w:sz="0" w:space="0" w:color="auto"/>
          </w:divBdr>
        </w:div>
        <w:div w:id="1912692896">
          <w:marLeft w:val="0"/>
          <w:marRight w:val="0"/>
          <w:marTop w:val="0"/>
          <w:marBottom w:val="0"/>
          <w:divBdr>
            <w:top w:val="none" w:sz="0" w:space="0" w:color="auto"/>
            <w:left w:val="none" w:sz="0" w:space="0" w:color="auto"/>
            <w:bottom w:val="none" w:sz="0" w:space="0" w:color="auto"/>
            <w:right w:val="none" w:sz="0" w:space="0" w:color="auto"/>
          </w:divBdr>
        </w:div>
        <w:div w:id="2090301612">
          <w:marLeft w:val="0"/>
          <w:marRight w:val="0"/>
          <w:marTop w:val="0"/>
          <w:marBottom w:val="0"/>
          <w:divBdr>
            <w:top w:val="none" w:sz="0" w:space="0" w:color="auto"/>
            <w:left w:val="none" w:sz="0" w:space="0" w:color="auto"/>
            <w:bottom w:val="none" w:sz="0" w:space="0" w:color="auto"/>
            <w:right w:val="none" w:sz="0" w:space="0" w:color="auto"/>
          </w:divBdr>
        </w:div>
        <w:div w:id="200217728">
          <w:marLeft w:val="0"/>
          <w:marRight w:val="0"/>
          <w:marTop w:val="0"/>
          <w:marBottom w:val="0"/>
          <w:divBdr>
            <w:top w:val="none" w:sz="0" w:space="0" w:color="auto"/>
            <w:left w:val="none" w:sz="0" w:space="0" w:color="auto"/>
            <w:bottom w:val="none" w:sz="0" w:space="0" w:color="auto"/>
            <w:right w:val="none" w:sz="0" w:space="0" w:color="auto"/>
          </w:divBdr>
        </w:div>
        <w:div w:id="100227376">
          <w:marLeft w:val="0"/>
          <w:marRight w:val="0"/>
          <w:marTop w:val="0"/>
          <w:marBottom w:val="0"/>
          <w:divBdr>
            <w:top w:val="none" w:sz="0" w:space="0" w:color="auto"/>
            <w:left w:val="none" w:sz="0" w:space="0" w:color="auto"/>
            <w:bottom w:val="none" w:sz="0" w:space="0" w:color="auto"/>
            <w:right w:val="none" w:sz="0" w:space="0" w:color="auto"/>
          </w:divBdr>
        </w:div>
        <w:div w:id="805388994">
          <w:marLeft w:val="0"/>
          <w:marRight w:val="0"/>
          <w:marTop w:val="0"/>
          <w:marBottom w:val="0"/>
          <w:divBdr>
            <w:top w:val="none" w:sz="0" w:space="0" w:color="auto"/>
            <w:left w:val="none" w:sz="0" w:space="0" w:color="auto"/>
            <w:bottom w:val="none" w:sz="0" w:space="0" w:color="auto"/>
            <w:right w:val="none" w:sz="0" w:space="0" w:color="auto"/>
          </w:divBdr>
        </w:div>
        <w:div w:id="926307217">
          <w:marLeft w:val="0"/>
          <w:marRight w:val="0"/>
          <w:marTop w:val="0"/>
          <w:marBottom w:val="0"/>
          <w:divBdr>
            <w:top w:val="none" w:sz="0" w:space="0" w:color="auto"/>
            <w:left w:val="none" w:sz="0" w:space="0" w:color="auto"/>
            <w:bottom w:val="none" w:sz="0" w:space="0" w:color="auto"/>
            <w:right w:val="none" w:sz="0" w:space="0" w:color="auto"/>
          </w:divBdr>
        </w:div>
        <w:div w:id="49043528">
          <w:marLeft w:val="0"/>
          <w:marRight w:val="0"/>
          <w:marTop w:val="0"/>
          <w:marBottom w:val="0"/>
          <w:divBdr>
            <w:top w:val="none" w:sz="0" w:space="0" w:color="auto"/>
            <w:left w:val="none" w:sz="0" w:space="0" w:color="auto"/>
            <w:bottom w:val="none" w:sz="0" w:space="0" w:color="auto"/>
            <w:right w:val="none" w:sz="0" w:space="0" w:color="auto"/>
          </w:divBdr>
        </w:div>
        <w:div w:id="1803303650">
          <w:marLeft w:val="0"/>
          <w:marRight w:val="0"/>
          <w:marTop w:val="0"/>
          <w:marBottom w:val="0"/>
          <w:divBdr>
            <w:top w:val="none" w:sz="0" w:space="0" w:color="auto"/>
            <w:left w:val="none" w:sz="0" w:space="0" w:color="auto"/>
            <w:bottom w:val="none" w:sz="0" w:space="0" w:color="auto"/>
            <w:right w:val="none" w:sz="0" w:space="0" w:color="auto"/>
          </w:divBdr>
        </w:div>
        <w:div w:id="87313654">
          <w:marLeft w:val="0"/>
          <w:marRight w:val="0"/>
          <w:marTop w:val="0"/>
          <w:marBottom w:val="0"/>
          <w:divBdr>
            <w:top w:val="none" w:sz="0" w:space="0" w:color="auto"/>
            <w:left w:val="none" w:sz="0" w:space="0" w:color="auto"/>
            <w:bottom w:val="none" w:sz="0" w:space="0" w:color="auto"/>
            <w:right w:val="none" w:sz="0" w:space="0" w:color="auto"/>
          </w:divBdr>
        </w:div>
        <w:div w:id="222256360">
          <w:marLeft w:val="0"/>
          <w:marRight w:val="0"/>
          <w:marTop w:val="0"/>
          <w:marBottom w:val="0"/>
          <w:divBdr>
            <w:top w:val="none" w:sz="0" w:space="0" w:color="auto"/>
            <w:left w:val="none" w:sz="0" w:space="0" w:color="auto"/>
            <w:bottom w:val="none" w:sz="0" w:space="0" w:color="auto"/>
            <w:right w:val="none" w:sz="0" w:space="0" w:color="auto"/>
          </w:divBdr>
        </w:div>
        <w:div w:id="1721903986">
          <w:marLeft w:val="0"/>
          <w:marRight w:val="0"/>
          <w:marTop w:val="0"/>
          <w:marBottom w:val="0"/>
          <w:divBdr>
            <w:top w:val="none" w:sz="0" w:space="0" w:color="auto"/>
            <w:left w:val="none" w:sz="0" w:space="0" w:color="auto"/>
            <w:bottom w:val="none" w:sz="0" w:space="0" w:color="auto"/>
            <w:right w:val="none" w:sz="0" w:space="0" w:color="auto"/>
          </w:divBdr>
        </w:div>
        <w:div w:id="1302731182">
          <w:marLeft w:val="0"/>
          <w:marRight w:val="0"/>
          <w:marTop w:val="0"/>
          <w:marBottom w:val="0"/>
          <w:divBdr>
            <w:top w:val="none" w:sz="0" w:space="0" w:color="auto"/>
            <w:left w:val="none" w:sz="0" w:space="0" w:color="auto"/>
            <w:bottom w:val="none" w:sz="0" w:space="0" w:color="auto"/>
            <w:right w:val="none" w:sz="0" w:space="0" w:color="auto"/>
          </w:divBdr>
        </w:div>
        <w:div w:id="659650376">
          <w:marLeft w:val="0"/>
          <w:marRight w:val="0"/>
          <w:marTop w:val="0"/>
          <w:marBottom w:val="0"/>
          <w:divBdr>
            <w:top w:val="none" w:sz="0" w:space="0" w:color="auto"/>
            <w:left w:val="none" w:sz="0" w:space="0" w:color="auto"/>
            <w:bottom w:val="none" w:sz="0" w:space="0" w:color="auto"/>
            <w:right w:val="none" w:sz="0" w:space="0" w:color="auto"/>
          </w:divBdr>
        </w:div>
        <w:div w:id="709109109">
          <w:marLeft w:val="0"/>
          <w:marRight w:val="0"/>
          <w:marTop w:val="0"/>
          <w:marBottom w:val="0"/>
          <w:divBdr>
            <w:top w:val="none" w:sz="0" w:space="0" w:color="auto"/>
            <w:left w:val="none" w:sz="0" w:space="0" w:color="auto"/>
            <w:bottom w:val="none" w:sz="0" w:space="0" w:color="auto"/>
            <w:right w:val="none" w:sz="0" w:space="0" w:color="auto"/>
          </w:divBdr>
        </w:div>
        <w:div w:id="2079665254">
          <w:marLeft w:val="0"/>
          <w:marRight w:val="0"/>
          <w:marTop w:val="0"/>
          <w:marBottom w:val="0"/>
          <w:divBdr>
            <w:top w:val="none" w:sz="0" w:space="0" w:color="auto"/>
            <w:left w:val="none" w:sz="0" w:space="0" w:color="auto"/>
            <w:bottom w:val="none" w:sz="0" w:space="0" w:color="auto"/>
            <w:right w:val="none" w:sz="0" w:space="0" w:color="auto"/>
          </w:divBdr>
        </w:div>
        <w:div w:id="1374425154">
          <w:marLeft w:val="0"/>
          <w:marRight w:val="0"/>
          <w:marTop w:val="0"/>
          <w:marBottom w:val="0"/>
          <w:divBdr>
            <w:top w:val="none" w:sz="0" w:space="0" w:color="auto"/>
            <w:left w:val="none" w:sz="0" w:space="0" w:color="auto"/>
            <w:bottom w:val="none" w:sz="0" w:space="0" w:color="auto"/>
            <w:right w:val="none" w:sz="0" w:space="0" w:color="auto"/>
          </w:divBdr>
        </w:div>
        <w:div w:id="1191334769">
          <w:marLeft w:val="0"/>
          <w:marRight w:val="0"/>
          <w:marTop w:val="0"/>
          <w:marBottom w:val="0"/>
          <w:divBdr>
            <w:top w:val="none" w:sz="0" w:space="0" w:color="auto"/>
            <w:left w:val="none" w:sz="0" w:space="0" w:color="auto"/>
            <w:bottom w:val="none" w:sz="0" w:space="0" w:color="auto"/>
            <w:right w:val="none" w:sz="0" w:space="0" w:color="auto"/>
          </w:divBdr>
        </w:div>
        <w:div w:id="1056507950">
          <w:marLeft w:val="0"/>
          <w:marRight w:val="0"/>
          <w:marTop w:val="0"/>
          <w:marBottom w:val="0"/>
          <w:divBdr>
            <w:top w:val="none" w:sz="0" w:space="0" w:color="auto"/>
            <w:left w:val="none" w:sz="0" w:space="0" w:color="auto"/>
            <w:bottom w:val="none" w:sz="0" w:space="0" w:color="auto"/>
            <w:right w:val="none" w:sz="0" w:space="0" w:color="auto"/>
          </w:divBdr>
        </w:div>
        <w:div w:id="1151017476">
          <w:marLeft w:val="0"/>
          <w:marRight w:val="0"/>
          <w:marTop w:val="0"/>
          <w:marBottom w:val="0"/>
          <w:divBdr>
            <w:top w:val="none" w:sz="0" w:space="0" w:color="auto"/>
            <w:left w:val="none" w:sz="0" w:space="0" w:color="auto"/>
            <w:bottom w:val="none" w:sz="0" w:space="0" w:color="auto"/>
            <w:right w:val="none" w:sz="0" w:space="0" w:color="auto"/>
          </w:divBdr>
        </w:div>
        <w:div w:id="57632688">
          <w:marLeft w:val="0"/>
          <w:marRight w:val="0"/>
          <w:marTop w:val="0"/>
          <w:marBottom w:val="0"/>
          <w:divBdr>
            <w:top w:val="none" w:sz="0" w:space="0" w:color="auto"/>
            <w:left w:val="none" w:sz="0" w:space="0" w:color="auto"/>
            <w:bottom w:val="none" w:sz="0" w:space="0" w:color="auto"/>
            <w:right w:val="none" w:sz="0" w:space="0" w:color="auto"/>
          </w:divBdr>
        </w:div>
        <w:div w:id="1849176249">
          <w:marLeft w:val="0"/>
          <w:marRight w:val="0"/>
          <w:marTop w:val="0"/>
          <w:marBottom w:val="0"/>
          <w:divBdr>
            <w:top w:val="none" w:sz="0" w:space="0" w:color="auto"/>
            <w:left w:val="none" w:sz="0" w:space="0" w:color="auto"/>
            <w:bottom w:val="none" w:sz="0" w:space="0" w:color="auto"/>
            <w:right w:val="none" w:sz="0" w:space="0" w:color="auto"/>
          </w:divBdr>
        </w:div>
        <w:div w:id="1158964777">
          <w:marLeft w:val="0"/>
          <w:marRight w:val="0"/>
          <w:marTop w:val="0"/>
          <w:marBottom w:val="0"/>
          <w:divBdr>
            <w:top w:val="none" w:sz="0" w:space="0" w:color="auto"/>
            <w:left w:val="none" w:sz="0" w:space="0" w:color="auto"/>
            <w:bottom w:val="none" w:sz="0" w:space="0" w:color="auto"/>
            <w:right w:val="none" w:sz="0" w:space="0" w:color="auto"/>
          </w:divBdr>
        </w:div>
        <w:div w:id="1311790499">
          <w:marLeft w:val="0"/>
          <w:marRight w:val="0"/>
          <w:marTop w:val="0"/>
          <w:marBottom w:val="0"/>
          <w:divBdr>
            <w:top w:val="none" w:sz="0" w:space="0" w:color="auto"/>
            <w:left w:val="none" w:sz="0" w:space="0" w:color="auto"/>
            <w:bottom w:val="none" w:sz="0" w:space="0" w:color="auto"/>
            <w:right w:val="none" w:sz="0" w:space="0" w:color="auto"/>
          </w:divBdr>
        </w:div>
        <w:div w:id="2119907363">
          <w:marLeft w:val="0"/>
          <w:marRight w:val="0"/>
          <w:marTop w:val="0"/>
          <w:marBottom w:val="0"/>
          <w:divBdr>
            <w:top w:val="none" w:sz="0" w:space="0" w:color="auto"/>
            <w:left w:val="none" w:sz="0" w:space="0" w:color="auto"/>
            <w:bottom w:val="none" w:sz="0" w:space="0" w:color="auto"/>
            <w:right w:val="none" w:sz="0" w:space="0" w:color="auto"/>
          </w:divBdr>
        </w:div>
        <w:div w:id="592587142">
          <w:marLeft w:val="0"/>
          <w:marRight w:val="0"/>
          <w:marTop w:val="0"/>
          <w:marBottom w:val="0"/>
          <w:divBdr>
            <w:top w:val="none" w:sz="0" w:space="0" w:color="auto"/>
            <w:left w:val="none" w:sz="0" w:space="0" w:color="auto"/>
            <w:bottom w:val="none" w:sz="0" w:space="0" w:color="auto"/>
            <w:right w:val="none" w:sz="0" w:space="0" w:color="auto"/>
          </w:divBdr>
        </w:div>
        <w:div w:id="494423303">
          <w:marLeft w:val="0"/>
          <w:marRight w:val="0"/>
          <w:marTop w:val="0"/>
          <w:marBottom w:val="0"/>
          <w:divBdr>
            <w:top w:val="none" w:sz="0" w:space="0" w:color="auto"/>
            <w:left w:val="none" w:sz="0" w:space="0" w:color="auto"/>
            <w:bottom w:val="none" w:sz="0" w:space="0" w:color="auto"/>
            <w:right w:val="none" w:sz="0" w:space="0" w:color="auto"/>
          </w:divBdr>
        </w:div>
        <w:div w:id="398552217">
          <w:marLeft w:val="0"/>
          <w:marRight w:val="0"/>
          <w:marTop w:val="0"/>
          <w:marBottom w:val="0"/>
          <w:divBdr>
            <w:top w:val="none" w:sz="0" w:space="0" w:color="auto"/>
            <w:left w:val="none" w:sz="0" w:space="0" w:color="auto"/>
            <w:bottom w:val="none" w:sz="0" w:space="0" w:color="auto"/>
            <w:right w:val="none" w:sz="0" w:space="0" w:color="auto"/>
          </w:divBdr>
        </w:div>
        <w:div w:id="1197040143">
          <w:marLeft w:val="0"/>
          <w:marRight w:val="0"/>
          <w:marTop w:val="0"/>
          <w:marBottom w:val="0"/>
          <w:divBdr>
            <w:top w:val="none" w:sz="0" w:space="0" w:color="auto"/>
            <w:left w:val="none" w:sz="0" w:space="0" w:color="auto"/>
            <w:bottom w:val="none" w:sz="0" w:space="0" w:color="auto"/>
            <w:right w:val="none" w:sz="0" w:space="0" w:color="auto"/>
          </w:divBdr>
        </w:div>
        <w:div w:id="2019695305">
          <w:marLeft w:val="0"/>
          <w:marRight w:val="0"/>
          <w:marTop w:val="0"/>
          <w:marBottom w:val="0"/>
          <w:divBdr>
            <w:top w:val="none" w:sz="0" w:space="0" w:color="auto"/>
            <w:left w:val="none" w:sz="0" w:space="0" w:color="auto"/>
            <w:bottom w:val="none" w:sz="0" w:space="0" w:color="auto"/>
            <w:right w:val="none" w:sz="0" w:space="0" w:color="auto"/>
          </w:divBdr>
        </w:div>
        <w:div w:id="303774113">
          <w:marLeft w:val="0"/>
          <w:marRight w:val="0"/>
          <w:marTop w:val="0"/>
          <w:marBottom w:val="0"/>
          <w:divBdr>
            <w:top w:val="none" w:sz="0" w:space="0" w:color="auto"/>
            <w:left w:val="none" w:sz="0" w:space="0" w:color="auto"/>
            <w:bottom w:val="none" w:sz="0" w:space="0" w:color="auto"/>
            <w:right w:val="none" w:sz="0" w:space="0" w:color="auto"/>
          </w:divBdr>
        </w:div>
        <w:div w:id="3940213">
          <w:marLeft w:val="0"/>
          <w:marRight w:val="0"/>
          <w:marTop w:val="0"/>
          <w:marBottom w:val="0"/>
          <w:divBdr>
            <w:top w:val="none" w:sz="0" w:space="0" w:color="auto"/>
            <w:left w:val="none" w:sz="0" w:space="0" w:color="auto"/>
            <w:bottom w:val="none" w:sz="0" w:space="0" w:color="auto"/>
            <w:right w:val="none" w:sz="0" w:space="0" w:color="auto"/>
          </w:divBdr>
        </w:div>
        <w:div w:id="1409303310">
          <w:marLeft w:val="0"/>
          <w:marRight w:val="0"/>
          <w:marTop w:val="0"/>
          <w:marBottom w:val="0"/>
          <w:divBdr>
            <w:top w:val="none" w:sz="0" w:space="0" w:color="auto"/>
            <w:left w:val="none" w:sz="0" w:space="0" w:color="auto"/>
            <w:bottom w:val="none" w:sz="0" w:space="0" w:color="auto"/>
            <w:right w:val="none" w:sz="0" w:space="0" w:color="auto"/>
          </w:divBdr>
        </w:div>
        <w:div w:id="2029869216">
          <w:marLeft w:val="0"/>
          <w:marRight w:val="0"/>
          <w:marTop w:val="0"/>
          <w:marBottom w:val="0"/>
          <w:divBdr>
            <w:top w:val="none" w:sz="0" w:space="0" w:color="auto"/>
            <w:left w:val="none" w:sz="0" w:space="0" w:color="auto"/>
            <w:bottom w:val="none" w:sz="0" w:space="0" w:color="auto"/>
            <w:right w:val="none" w:sz="0" w:space="0" w:color="auto"/>
          </w:divBdr>
        </w:div>
        <w:div w:id="641083232">
          <w:marLeft w:val="0"/>
          <w:marRight w:val="0"/>
          <w:marTop w:val="0"/>
          <w:marBottom w:val="0"/>
          <w:divBdr>
            <w:top w:val="none" w:sz="0" w:space="0" w:color="auto"/>
            <w:left w:val="none" w:sz="0" w:space="0" w:color="auto"/>
            <w:bottom w:val="none" w:sz="0" w:space="0" w:color="auto"/>
            <w:right w:val="none" w:sz="0" w:space="0" w:color="auto"/>
          </w:divBdr>
        </w:div>
        <w:div w:id="34386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FBF69480F4A14DB0349969689443C3" ma:contentTypeVersion="1" ma:contentTypeDescription="Create a new document." ma:contentTypeScope="" ma:versionID="72829bb7f84b73d078da50d8240c12b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41A3-A065-4513-8AEA-5EB182672BE7}">
  <ds:schemaRefs>
    <ds:schemaRef ds:uri="http://schemas.microsoft.com/office/2006/documentManagement/types"/>
    <ds:schemaRef ds:uri="http://purl.org/dc/dcmitype/"/>
    <ds:schemaRef ds:uri="http://www.w3.org/XML/1998/namespace"/>
    <ds:schemaRef ds:uri="http://schemas.microsoft.com/sharepoint/v3"/>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890BF0D-49CA-4D18-B215-DD04C6CE3080}">
  <ds:schemaRefs>
    <ds:schemaRef ds:uri="http://schemas.microsoft.com/office/2006/metadata/longProperties"/>
  </ds:schemaRefs>
</ds:datastoreItem>
</file>

<file path=customXml/itemProps3.xml><?xml version="1.0" encoding="utf-8"?>
<ds:datastoreItem xmlns:ds="http://schemas.openxmlformats.org/officeDocument/2006/customXml" ds:itemID="{906BFDBF-F136-4FD3-94EB-56B7120370E6}">
  <ds:schemaRefs>
    <ds:schemaRef ds:uri="http://schemas.microsoft.com/sharepoint/v3/contenttype/forms"/>
  </ds:schemaRefs>
</ds:datastoreItem>
</file>

<file path=customXml/itemProps4.xml><?xml version="1.0" encoding="utf-8"?>
<ds:datastoreItem xmlns:ds="http://schemas.openxmlformats.org/officeDocument/2006/customXml" ds:itemID="{0E7983D7-6F7E-4867-AA76-3615D537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9B0F956-15AB-43FF-AF23-908C0BB1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1075</Words>
  <Characters>6131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SECTION II</vt:lpstr>
    </vt:vector>
  </TitlesOfParts>
  <Company>Blue Cross Blue Shield of Florida</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Susan T</dc:creator>
  <cp:lastModifiedBy>Amy Palmer</cp:lastModifiedBy>
  <cp:revision>9</cp:revision>
  <cp:lastPrinted>2017-03-20T15:36:00Z</cp:lastPrinted>
  <dcterms:created xsi:type="dcterms:W3CDTF">2021-01-22T15:01:00Z</dcterms:created>
  <dcterms:modified xsi:type="dcterms:W3CDTF">2021-02-02T17:22:00Z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